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50823" w14:textId="6C78460C" w:rsidR="002F06DB" w:rsidRDefault="002F06DB" w:rsidP="002F06DB">
      <w:pPr>
        <w:pStyle w:val="NormalWeb"/>
      </w:pPr>
      <w:r>
        <w:rPr>
          <w:noProof/>
        </w:rPr>
        <w:drawing>
          <wp:anchor distT="0" distB="0" distL="114300" distR="114300" simplePos="0" relativeHeight="251654144" behindDoc="1" locked="0" layoutInCell="1" allowOverlap="1" wp14:anchorId="2C0544B3" wp14:editId="3805E8D9">
            <wp:simplePos x="0" y="0"/>
            <wp:positionH relativeFrom="margin">
              <wp:posOffset>3784031</wp:posOffset>
            </wp:positionH>
            <wp:positionV relativeFrom="paragraph">
              <wp:posOffset>109</wp:posOffset>
            </wp:positionV>
            <wp:extent cx="2515235" cy="970915"/>
            <wp:effectExtent l="0" t="0" r="0" b="0"/>
            <wp:wrapTight wrapText="bothSides">
              <wp:wrapPolygon edited="0">
                <wp:start x="6217" y="1271"/>
                <wp:lineTo x="982" y="2543"/>
                <wp:lineTo x="491" y="6781"/>
                <wp:lineTo x="1309" y="8900"/>
                <wp:lineTo x="1309" y="17800"/>
                <wp:lineTo x="10306" y="19919"/>
                <wp:lineTo x="13742" y="19919"/>
                <wp:lineTo x="13088" y="16105"/>
                <wp:lineTo x="20449" y="15257"/>
                <wp:lineTo x="21267" y="12290"/>
                <wp:lineTo x="20613" y="8900"/>
                <wp:lineTo x="10634" y="3814"/>
                <wp:lineTo x="7035" y="1271"/>
                <wp:lineTo x="6217" y="1271"/>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5235" cy="970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05EBF3" w14:textId="77777777" w:rsidR="002F06DB" w:rsidRDefault="002F06DB" w:rsidP="002F06DB">
      <w:pPr>
        <w:shd w:val="clear" w:color="auto" w:fill="FFFFFF"/>
        <w:spacing w:after="0" w:line="240" w:lineRule="auto"/>
        <w:rPr>
          <w:rFonts w:ascii="Calibri" w:eastAsia="Times New Roman" w:hAnsi="Calibri" w:cs="Calibri"/>
          <w:b/>
          <w:bCs/>
          <w:kern w:val="0"/>
          <w:sz w:val="24"/>
          <w:szCs w:val="24"/>
          <w:lang w:eastAsia="en-GB"/>
          <w14:ligatures w14:val="none"/>
        </w:rPr>
      </w:pPr>
    </w:p>
    <w:p w14:paraId="1C399CD3" w14:textId="7E41824A" w:rsidR="002F06DB" w:rsidRDefault="002F06DB" w:rsidP="002F06DB">
      <w:pPr>
        <w:shd w:val="clear" w:color="auto" w:fill="FFFFFF"/>
        <w:spacing w:after="0" w:line="240" w:lineRule="auto"/>
        <w:rPr>
          <w:rFonts w:ascii="Calibri" w:eastAsia="Times New Roman" w:hAnsi="Calibri" w:cs="Calibri"/>
          <w:b/>
          <w:bCs/>
          <w:kern w:val="0"/>
          <w:sz w:val="24"/>
          <w:szCs w:val="24"/>
          <w:lang w:eastAsia="en-GB"/>
          <w14:ligatures w14:val="none"/>
        </w:rPr>
      </w:pPr>
    </w:p>
    <w:p w14:paraId="26CA069D" w14:textId="24BA86FF" w:rsidR="002F06DB" w:rsidRDefault="00471992" w:rsidP="002F06DB">
      <w:pPr>
        <w:shd w:val="clear" w:color="auto" w:fill="FFFFFF"/>
        <w:spacing w:after="0" w:line="240" w:lineRule="auto"/>
        <w:rPr>
          <w:rFonts w:ascii="Calibri" w:eastAsia="Times New Roman" w:hAnsi="Calibri" w:cs="Calibri"/>
          <w:b/>
          <w:bCs/>
          <w:kern w:val="0"/>
          <w:sz w:val="40"/>
          <w:szCs w:val="40"/>
          <w:lang w:eastAsia="en-GB"/>
          <w14:ligatures w14:val="none"/>
        </w:rPr>
      </w:pPr>
      <w:r>
        <w:rPr>
          <w:rFonts w:ascii="Calibri" w:eastAsia="Times New Roman" w:hAnsi="Calibri" w:cs="Calibri"/>
          <w:b/>
          <w:bCs/>
          <w:kern w:val="0"/>
          <w:sz w:val="40"/>
          <w:szCs w:val="40"/>
          <w:lang w:eastAsia="en-GB"/>
          <w14:ligatures w14:val="none"/>
        </w:rPr>
        <w:t>Centre Assistant</w:t>
      </w:r>
    </w:p>
    <w:p w14:paraId="54875BA1" w14:textId="77777777" w:rsidR="006F5189" w:rsidRDefault="006F5189" w:rsidP="006F5189">
      <w:pPr>
        <w:pStyle w:val="Default"/>
        <w:rPr>
          <w:b/>
          <w:bCs/>
          <w:sz w:val="22"/>
          <w:szCs w:val="22"/>
        </w:rPr>
      </w:pPr>
      <w:r>
        <w:rPr>
          <w:b/>
          <w:bCs/>
          <w:sz w:val="22"/>
          <w:szCs w:val="22"/>
        </w:rPr>
        <w:t xml:space="preserve">The Towers Active Learning Centre, Capel Curig, Eryri (Snowdonia) </w:t>
      </w:r>
    </w:p>
    <w:p w14:paraId="67D30401" w14:textId="77777777" w:rsidR="006F5189" w:rsidRDefault="006F5189" w:rsidP="006F5189">
      <w:pPr>
        <w:pStyle w:val="Default"/>
        <w:rPr>
          <w:b/>
          <w:bCs/>
          <w:sz w:val="22"/>
          <w:szCs w:val="22"/>
        </w:rPr>
      </w:pPr>
    </w:p>
    <w:p w14:paraId="254D965F" w14:textId="221183E8" w:rsidR="006F5189" w:rsidRDefault="006F5189" w:rsidP="006F5189">
      <w:pPr>
        <w:pStyle w:val="Default"/>
        <w:rPr>
          <w:sz w:val="22"/>
          <w:szCs w:val="22"/>
        </w:rPr>
      </w:pPr>
      <w:r>
        <w:rPr>
          <w:b/>
          <w:bCs/>
          <w:sz w:val="22"/>
          <w:szCs w:val="22"/>
        </w:rPr>
        <w:t xml:space="preserve">40 hrs per week. </w:t>
      </w:r>
      <w:r w:rsidRPr="008B303B">
        <w:rPr>
          <w:sz w:val="22"/>
          <w:szCs w:val="22"/>
        </w:rPr>
        <w:t>Fixed term contract</w:t>
      </w:r>
      <w:r>
        <w:rPr>
          <w:b/>
          <w:bCs/>
          <w:sz w:val="22"/>
          <w:szCs w:val="22"/>
        </w:rPr>
        <w:t xml:space="preserve"> </w:t>
      </w:r>
    </w:p>
    <w:p w14:paraId="2C8E8597" w14:textId="77777777" w:rsidR="006F5189" w:rsidRDefault="006F5189" w:rsidP="006F5189">
      <w:pPr>
        <w:pStyle w:val="Default"/>
        <w:rPr>
          <w:b/>
          <w:bCs/>
          <w:sz w:val="22"/>
          <w:szCs w:val="22"/>
        </w:rPr>
      </w:pPr>
      <w:r>
        <w:rPr>
          <w:b/>
          <w:bCs/>
          <w:sz w:val="22"/>
          <w:szCs w:val="22"/>
        </w:rPr>
        <w:t xml:space="preserve">Salary: </w:t>
      </w:r>
      <w:r w:rsidRPr="008B303B">
        <w:rPr>
          <w:sz w:val="22"/>
          <w:szCs w:val="22"/>
        </w:rPr>
        <w:t>National minimum wage depending on age</w:t>
      </w:r>
    </w:p>
    <w:p w14:paraId="72A7CBD7" w14:textId="1EFA356D" w:rsidR="006F5189" w:rsidRDefault="006F5189" w:rsidP="006F5189">
      <w:pPr>
        <w:pStyle w:val="Default"/>
        <w:rPr>
          <w:b/>
          <w:bCs/>
          <w:sz w:val="22"/>
          <w:szCs w:val="22"/>
        </w:rPr>
      </w:pPr>
      <w:r>
        <w:rPr>
          <w:b/>
          <w:bCs/>
          <w:sz w:val="22"/>
          <w:szCs w:val="22"/>
        </w:rPr>
        <w:t xml:space="preserve">Start date: </w:t>
      </w:r>
      <w:r w:rsidRPr="008B303B">
        <w:rPr>
          <w:sz w:val="22"/>
          <w:szCs w:val="22"/>
        </w:rPr>
        <w:t>25</w:t>
      </w:r>
      <w:r w:rsidRPr="008B303B">
        <w:rPr>
          <w:sz w:val="22"/>
          <w:szCs w:val="22"/>
          <w:vertAlign w:val="superscript"/>
        </w:rPr>
        <w:t>th</w:t>
      </w:r>
      <w:r w:rsidRPr="008B303B">
        <w:rPr>
          <w:sz w:val="22"/>
          <w:szCs w:val="22"/>
        </w:rPr>
        <w:t xml:space="preserve"> January 2027</w:t>
      </w:r>
    </w:p>
    <w:p w14:paraId="2A43FD14" w14:textId="77777777" w:rsidR="006F5189" w:rsidRDefault="006F5189" w:rsidP="006F5189">
      <w:pPr>
        <w:pStyle w:val="Default"/>
        <w:rPr>
          <w:b/>
          <w:bCs/>
          <w:sz w:val="22"/>
          <w:szCs w:val="22"/>
        </w:rPr>
      </w:pPr>
      <w:r>
        <w:rPr>
          <w:b/>
          <w:bCs/>
          <w:sz w:val="22"/>
          <w:szCs w:val="22"/>
        </w:rPr>
        <w:t xml:space="preserve">End date: </w:t>
      </w:r>
      <w:r w:rsidRPr="008B303B">
        <w:rPr>
          <w:sz w:val="22"/>
          <w:szCs w:val="22"/>
        </w:rPr>
        <w:t>30</w:t>
      </w:r>
      <w:r w:rsidRPr="008B303B">
        <w:rPr>
          <w:sz w:val="22"/>
          <w:szCs w:val="22"/>
          <w:vertAlign w:val="superscript"/>
        </w:rPr>
        <w:t>th</w:t>
      </w:r>
      <w:r w:rsidRPr="008B303B">
        <w:rPr>
          <w:sz w:val="22"/>
          <w:szCs w:val="22"/>
        </w:rPr>
        <w:t xml:space="preserve"> November 2027</w:t>
      </w:r>
      <w:r>
        <w:rPr>
          <w:b/>
          <w:bCs/>
          <w:sz w:val="22"/>
          <w:szCs w:val="22"/>
        </w:rPr>
        <w:t xml:space="preserve"> </w:t>
      </w:r>
    </w:p>
    <w:p w14:paraId="0D50B96B" w14:textId="77777777" w:rsidR="006F5189" w:rsidRPr="00F038B3" w:rsidRDefault="006F5189" w:rsidP="006F5189">
      <w:pPr>
        <w:pStyle w:val="Default"/>
        <w:rPr>
          <w:b/>
          <w:bCs/>
          <w:sz w:val="22"/>
          <w:szCs w:val="22"/>
        </w:rPr>
      </w:pPr>
      <w:r>
        <w:rPr>
          <w:b/>
          <w:bCs/>
          <w:sz w:val="22"/>
          <w:szCs w:val="22"/>
        </w:rPr>
        <w:t xml:space="preserve">Accommodation will be provided on site at costs relative to NMW level. Meals will be provided when groups are in residents. </w:t>
      </w:r>
    </w:p>
    <w:p w14:paraId="6CE5E67B" w14:textId="6843197A" w:rsidR="006F5189" w:rsidRDefault="006F5189" w:rsidP="006F5189">
      <w:pPr>
        <w:pStyle w:val="Default"/>
        <w:rPr>
          <w:b/>
          <w:bCs/>
          <w:sz w:val="22"/>
          <w:szCs w:val="22"/>
        </w:rPr>
      </w:pPr>
    </w:p>
    <w:p w14:paraId="4AC7E7C1" w14:textId="782CA294" w:rsidR="006F5189" w:rsidRDefault="000B5E03" w:rsidP="006F5189">
      <w:pPr>
        <w:spacing w:after="0" w:line="240" w:lineRule="auto"/>
        <w:textAlignment w:val="baseline"/>
        <w:rPr>
          <w:rFonts w:eastAsia="Times New Roman" w:cstheme="minorHAnsi"/>
          <w:kern w:val="0"/>
          <w:bdr w:val="none" w:sz="0" w:space="0" w:color="auto" w:frame="1"/>
          <w:lang w:eastAsia="en-GB"/>
          <w14:ligatures w14:val="none"/>
        </w:rPr>
      </w:pPr>
      <w:r>
        <w:rPr>
          <w:rFonts w:ascii="Calibri" w:eastAsia="Times New Roman" w:hAnsi="Calibri" w:cs="Calibri"/>
          <w:b/>
          <w:bCs/>
          <w:noProof/>
          <w:kern w:val="0"/>
          <w:sz w:val="30"/>
          <w:szCs w:val="30"/>
          <w:lang w:eastAsia="en-GB"/>
        </w:rPr>
        <w:drawing>
          <wp:anchor distT="0" distB="0" distL="114300" distR="114300" simplePos="0" relativeHeight="251660288" behindDoc="0" locked="0" layoutInCell="1" allowOverlap="1" wp14:anchorId="26FCD114" wp14:editId="44CAF5FE">
            <wp:simplePos x="0" y="0"/>
            <wp:positionH relativeFrom="column">
              <wp:posOffset>4718050</wp:posOffset>
            </wp:positionH>
            <wp:positionV relativeFrom="paragraph">
              <wp:posOffset>161290</wp:posOffset>
            </wp:positionV>
            <wp:extent cx="1916430" cy="1312545"/>
            <wp:effectExtent l="0" t="2858" r="4763" b="4762"/>
            <wp:wrapTight wrapText="bothSides">
              <wp:wrapPolygon edited="0">
                <wp:start x="-32" y="21239"/>
                <wp:lineTo x="183" y="21239"/>
                <wp:lineTo x="3403" y="21553"/>
                <wp:lineTo x="20795" y="21553"/>
                <wp:lineTo x="21439" y="21239"/>
                <wp:lineTo x="21439" y="549"/>
                <wp:lineTo x="20795" y="235"/>
                <wp:lineTo x="-32" y="235"/>
                <wp:lineTo x="-32" y="549"/>
                <wp:lineTo x="-32" y="21239"/>
              </wp:wrapPolygon>
            </wp:wrapTight>
            <wp:docPr id="1420856387" name="Picture 83712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56387" name="Picture 837120086"/>
                    <pic:cNvPicPr>
                      <a:picLocks noChangeAspect="1"/>
                    </pic:cNvPicPr>
                  </pic:nvPicPr>
                  <pic:blipFill rotWithShape="1">
                    <a:blip r:embed="rId9" cstate="print">
                      <a:extLst>
                        <a:ext uri="{28A0092B-C50C-407E-A947-70E740481C1C}">
                          <a14:useLocalDpi xmlns:a14="http://schemas.microsoft.com/office/drawing/2010/main" val="0"/>
                        </a:ext>
                      </a:extLst>
                    </a:blip>
                    <a:srcRect l="14397" b="21825"/>
                    <a:stretch>
                      <a:fillRect/>
                    </a:stretch>
                  </pic:blipFill>
                  <pic:spPr bwMode="auto">
                    <a:xfrm rot="5400000">
                      <a:off x="0" y="0"/>
                      <a:ext cx="1916430" cy="1312545"/>
                    </a:xfrm>
                    <a:prstGeom prst="rect">
                      <a:avLst/>
                    </a:prstGeom>
                    <a:noFill/>
                    <a:ln>
                      <a:noFill/>
                    </a:ln>
                    <a:effectLst>
                      <a:softEdge rad="63500"/>
                    </a:effectLst>
                    <a:extLst>
                      <a:ext uri="{53640926-AAD7-44D8-BBD7-CCE9431645EC}">
                        <a14:shadowObscured xmlns:a14="http://schemas.microsoft.com/office/drawing/2010/main"/>
                      </a:ext>
                    </a:extLst>
                  </pic:spPr>
                </pic:pic>
              </a:graphicData>
            </a:graphic>
          </wp:anchor>
        </w:drawing>
      </w:r>
      <w:r w:rsidR="006F5189" w:rsidRPr="00426929">
        <w:rPr>
          <w:rFonts w:eastAsia="Times New Roman" w:cstheme="minorHAnsi"/>
          <w:b/>
          <w:bCs/>
          <w:kern w:val="0"/>
          <w:bdr w:val="none" w:sz="0" w:space="0" w:color="auto" w:frame="1"/>
          <w:lang w:eastAsia="en-GB"/>
          <w14:ligatures w14:val="none"/>
        </w:rPr>
        <w:t>Closing Date</w:t>
      </w:r>
      <w:r w:rsidR="006F5189">
        <w:rPr>
          <w:rFonts w:eastAsia="Times New Roman" w:cstheme="minorHAnsi"/>
          <w:b/>
          <w:bCs/>
          <w:kern w:val="0"/>
          <w:bdr w:val="none" w:sz="0" w:space="0" w:color="auto" w:frame="1"/>
          <w:lang w:eastAsia="en-GB"/>
          <w14:ligatures w14:val="none"/>
        </w:rPr>
        <w:t xml:space="preserve"> for applications</w:t>
      </w:r>
      <w:r w:rsidR="006F5189" w:rsidRPr="00426929">
        <w:rPr>
          <w:rFonts w:eastAsia="Times New Roman" w:cstheme="minorHAnsi"/>
          <w:b/>
          <w:bCs/>
          <w:kern w:val="0"/>
          <w:bdr w:val="none" w:sz="0" w:space="0" w:color="auto" w:frame="1"/>
          <w:lang w:eastAsia="en-GB"/>
          <w14:ligatures w14:val="none"/>
        </w:rPr>
        <w:t>:</w:t>
      </w:r>
      <w:r w:rsidR="006F5189" w:rsidRPr="001965B2">
        <w:rPr>
          <w:rFonts w:eastAsia="Times New Roman" w:cstheme="minorHAnsi"/>
          <w:kern w:val="0"/>
          <w:bdr w:val="none" w:sz="0" w:space="0" w:color="auto" w:frame="1"/>
          <w:lang w:eastAsia="en-GB"/>
          <w14:ligatures w14:val="none"/>
        </w:rPr>
        <w:t xml:space="preserve"> 9</w:t>
      </w:r>
      <w:r w:rsidR="006F5189" w:rsidRPr="001965B2">
        <w:rPr>
          <w:rFonts w:eastAsia="Times New Roman" w:cstheme="minorHAnsi"/>
          <w:kern w:val="0"/>
          <w:bdr w:val="none" w:sz="0" w:space="0" w:color="auto" w:frame="1"/>
          <w:vertAlign w:val="superscript"/>
          <w:lang w:eastAsia="en-GB"/>
          <w14:ligatures w14:val="none"/>
        </w:rPr>
        <w:t>th</w:t>
      </w:r>
      <w:r w:rsidR="006F5189" w:rsidRPr="001965B2">
        <w:rPr>
          <w:rFonts w:eastAsia="Times New Roman" w:cstheme="minorHAnsi"/>
          <w:kern w:val="0"/>
          <w:bdr w:val="none" w:sz="0" w:space="0" w:color="auto" w:frame="1"/>
          <w:lang w:eastAsia="en-GB"/>
          <w14:ligatures w14:val="none"/>
        </w:rPr>
        <w:t xml:space="preserve"> November 2026</w:t>
      </w:r>
    </w:p>
    <w:p w14:paraId="7212C6AE" w14:textId="654A631B" w:rsidR="006F5189" w:rsidRDefault="006F5189" w:rsidP="006F5189">
      <w:pPr>
        <w:spacing w:after="0" w:line="240" w:lineRule="auto"/>
        <w:textAlignment w:val="baseline"/>
        <w:rPr>
          <w:rFonts w:eastAsia="Times New Roman" w:cstheme="minorHAnsi"/>
          <w:kern w:val="0"/>
          <w:bdr w:val="none" w:sz="0" w:space="0" w:color="auto" w:frame="1"/>
          <w:lang w:eastAsia="en-GB"/>
          <w14:ligatures w14:val="none"/>
        </w:rPr>
      </w:pPr>
      <w:r>
        <w:rPr>
          <w:rFonts w:eastAsia="Times New Roman" w:cstheme="minorHAnsi"/>
          <w:kern w:val="0"/>
          <w:bdr w:val="none" w:sz="0" w:space="0" w:color="auto" w:frame="1"/>
          <w:lang w:eastAsia="en-GB"/>
          <w14:ligatures w14:val="none"/>
        </w:rPr>
        <w:t xml:space="preserve">To apply please email your CV and a covering letter </w:t>
      </w:r>
      <w:r w:rsidR="00C032FB">
        <w:rPr>
          <w:rFonts w:eastAsia="Times New Roman" w:cstheme="minorHAnsi"/>
          <w:kern w:val="0"/>
          <w:bdr w:val="none" w:sz="0" w:space="0" w:color="auto" w:frame="1"/>
          <w:lang w:eastAsia="en-GB"/>
          <w14:ligatures w14:val="none"/>
        </w:rPr>
        <w:t xml:space="preserve">telling </w:t>
      </w:r>
      <w:r>
        <w:rPr>
          <w:rFonts w:eastAsia="Times New Roman" w:cstheme="minorHAnsi"/>
          <w:kern w:val="0"/>
          <w:bdr w:val="none" w:sz="0" w:space="0" w:color="auto" w:frame="1"/>
          <w:lang w:eastAsia="en-GB"/>
          <w14:ligatures w14:val="none"/>
        </w:rPr>
        <w:t xml:space="preserve">us about yourself, please send these to </w:t>
      </w:r>
      <w:hyperlink r:id="rId10" w:history="1">
        <w:r w:rsidRPr="00FB6EE0">
          <w:rPr>
            <w:rStyle w:val="Hyperlink"/>
            <w:rFonts w:eastAsia="Times New Roman" w:cstheme="minorHAnsi"/>
            <w:kern w:val="0"/>
            <w:bdr w:val="none" w:sz="0" w:space="0" w:color="auto" w:frame="1"/>
            <w:lang w:eastAsia="en-GB"/>
            <w14:ligatures w14:val="none"/>
          </w:rPr>
          <w:t>Kayleigh.day@activelearningcentres.co.uk</w:t>
        </w:r>
      </w:hyperlink>
    </w:p>
    <w:p w14:paraId="71FCE131" w14:textId="5F45D481" w:rsidR="002F06DB" w:rsidRDefault="002F06DB" w:rsidP="002F06DB">
      <w:pPr>
        <w:shd w:val="clear" w:color="auto" w:fill="FFFFFF"/>
        <w:spacing w:after="0" w:line="240" w:lineRule="auto"/>
        <w:rPr>
          <w:rFonts w:ascii="Calibri" w:eastAsia="Times New Roman" w:hAnsi="Calibri" w:cs="Calibri"/>
          <w:b/>
          <w:bCs/>
          <w:kern w:val="0"/>
          <w:sz w:val="40"/>
          <w:szCs w:val="40"/>
          <w:lang w:eastAsia="en-GB"/>
          <w14:ligatures w14:val="none"/>
        </w:rPr>
      </w:pPr>
    </w:p>
    <w:p w14:paraId="61B43084" w14:textId="7DB0B6D0" w:rsidR="004268AF" w:rsidRPr="0036359C" w:rsidRDefault="004268AF" w:rsidP="004268AF">
      <w:pPr>
        <w:pStyle w:val="Default"/>
        <w:rPr>
          <w:b/>
          <w:bCs/>
          <w:sz w:val="26"/>
          <w:szCs w:val="26"/>
        </w:rPr>
      </w:pPr>
      <w:r w:rsidRPr="0036359C">
        <w:rPr>
          <w:b/>
          <w:bCs/>
          <w:sz w:val="26"/>
          <w:szCs w:val="26"/>
        </w:rPr>
        <w:t>About The Towers A</w:t>
      </w:r>
      <w:r w:rsidR="000B5E03">
        <w:rPr>
          <w:b/>
          <w:bCs/>
          <w:sz w:val="26"/>
          <w:szCs w:val="26"/>
        </w:rPr>
        <w:t>ctive Learning Centre</w:t>
      </w:r>
    </w:p>
    <w:p w14:paraId="58B62041" w14:textId="3EAC6F0A" w:rsidR="004268AF" w:rsidRDefault="004268AF" w:rsidP="004268AF">
      <w:pPr>
        <w:pStyle w:val="Default"/>
        <w:rPr>
          <w:sz w:val="22"/>
          <w:szCs w:val="22"/>
        </w:rPr>
      </w:pPr>
    </w:p>
    <w:p w14:paraId="5E003175" w14:textId="4F3D5188" w:rsidR="004268AF" w:rsidRPr="0036359C" w:rsidRDefault="004268AF" w:rsidP="004268AF">
      <w:pPr>
        <w:spacing w:after="0" w:line="240" w:lineRule="auto"/>
        <w:rPr>
          <w:rFonts w:eastAsia="Times New Roman" w:cstheme="minorHAnsi"/>
          <w:kern w:val="0"/>
          <w:lang w:eastAsia="en-GB"/>
          <w14:ligatures w14:val="none"/>
        </w:rPr>
      </w:pPr>
      <w:r w:rsidRPr="0036359C">
        <w:rPr>
          <w:rFonts w:eastAsia="Times New Roman" w:cstheme="minorHAnsi"/>
          <w:kern w:val="0"/>
          <w:lang w:eastAsia="en-GB"/>
          <w14:ligatures w14:val="none"/>
        </w:rPr>
        <w:t>From woods to coast to mountains, Active Learning Centres are dedicated to helping young people develop essential skills and character, and to promote wellbeing through outdoor learning.</w:t>
      </w:r>
    </w:p>
    <w:p w14:paraId="48763929" w14:textId="0B3CC3BE" w:rsidR="004268AF" w:rsidRPr="0036359C" w:rsidRDefault="004268AF" w:rsidP="004268AF">
      <w:pPr>
        <w:spacing w:after="0" w:line="240" w:lineRule="auto"/>
        <w:rPr>
          <w:rFonts w:eastAsia="Times New Roman" w:cstheme="minorHAnsi"/>
          <w:kern w:val="0"/>
          <w:lang w:eastAsia="en-GB"/>
          <w14:ligatures w14:val="none"/>
        </w:rPr>
      </w:pPr>
    </w:p>
    <w:p w14:paraId="7A7BA3B2" w14:textId="352DF6D6" w:rsidR="004268AF" w:rsidRPr="0036359C" w:rsidRDefault="000B5E03" w:rsidP="004268AF">
      <w:pPr>
        <w:rPr>
          <w:rFonts w:cstheme="minorHAnsi"/>
          <w:kern w:val="0"/>
          <w14:ligatures w14:val="none"/>
        </w:rPr>
      </w:pPr>
      <w:r>
        <w:rPr>
          <w:noProof/>
          <w:lang w:eastAsia="en-GB"/>
        </w:rPr>
        <w:drawing>
          <wp:anchor distT="0" distB="0" distL="114300" distR="114300" simplePos="0" relativeHeight="251662336" behindDoc="0" locked="0" layoutInCell="1" allowOverlap="1" wp14:anchorId="08A7589A" wp14:editId="740119A5">
            <wp:simplePos x="0" y="0"/>
            <wp:positionH relativeFrom="margin">
              <wp:posOffset>4209393</wp:posOffset>
            </wp:positionH>
            <wp:positionV relativeFrom="paragraph">
              <wp:posOffset>26035</wp:posOffset>
            </wp:positionV>
            <wp:extent cx="2153920" cy="1301115"/>
            <wp:effectExtent l="0" t="0" r="0" b="0"/>
            <wp:wrapTight wrapText="bothSides">
              <wp:wrapPolygon edited="0">
                <wp:start x="764" y="0"/>
                <wp:lineTo x="191" y="1265"/>
                <wp:lineTo x="0" y="2214"/>
                <wp:lineTo x="0" y="18026"/>
                <wp:lineTo x="191" y="20556"/>
                <wp:lineTo x="764" y="21189"/>
                <wp:lineTo x="20632" y="21189"/>
                <wp:lineTo x="21205" y="20556"/>
                <wp:lineTo x="21396" y="18026"/>
                <wp:lineTo x="21396" y="2214"/>
                <wp:lineTo x="21205" y="1265"/>
                <wp:lineTo x="20632" y="0"/>
                <wp:lineTo x="764" y="0"/>
              </wp:wrapPolygon>
            </wp:wrapTight>
            <wp:docPr id="3980191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19162" name="Picture 2"/>
                    <pic:cNvPicPr>
                      <a:picLocks noChangeAspect="1"/>
                    </pic:cNvPicPr>
                  </pic:nvPicPr>
                  <pic:blipFill rotWithShape="1">
                    <a:blip r:embed="rId11" cstate="print">
                      <a:extLst>
                        <a:ext uri="{28A0092B-C50C-407E-A947-70E740481C1C}">
                          <a14:useLocalDpi xmlns:a14="http://schemas.microsoft.com/office/drawing/2010/main" val="0"/>
                        </a:ext>
                      </a:extLst>
                    </a:blip>
                    <a:srcRect l="4937" t="8642" r="6199" b="19761"/>
                    <a:stretch>
                      <a:fillRect/>
                    </a:stretch>
                  </pic:blipFill>
                  <pic:spPr bwMode="auto">
                    <a:xfrm>
                      <a:off x="0" y="0"/>
                      <a:ext cx="2153920" cy="1301115"/>
                    </a:xfrm>
                    <a:prstGeom prst="rect">
                      <a:avLst/>
                    </a:prstGeom>
                    <a:noFill/>
                    <a:ln>
                      <a:noFill/>
                    </a:ln>
                    <a:effectLst>
                      <a:softEdge rad="1143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268AF" w:rsidRPr="0036359C">
        <w:rPr>
          <w:rFonts w:cstheme="minorHAnsi"/>
          <w:kern w:val="0"/>
          <w14:ligatures w14:val="none"/>
        </w:rPr>
        <w:t>The Towers Active Learning Centre is set in the heart of Eryri National Park (Snowdonia), a few miles from Betws-Y- Coed and on the banks of the Afon Llugwy. Our centre has undergone full refurbishment to create a modern, fit for purpose and comfortable outdoor learning centre with excellent facilities for both our guests and staff.</w:t>
      </w:r>
    </w:p>
    <w:p w14:paraId="7443E0A4" w14:textId="61CDC6B6" w:rsidR="004268AF" w:rsidRPr="0036359C" w:rsidRDefault="000B5E03" w:rsidP="004268AF">
      <w:pPr>
        <w:spacing w:after="0" w:line="240" w:lineRule="auto"/>
        <w:rPr>
          <w:rFonts w:eastAsia="Times New Roman" w:cstheme="minorHAnsi"/>
          <w:kern w:val="0"/>
          <w:lang w:eastAsia="en-GB"/>
          <w14:ligatures w14:val="none"/>
        </w:rPr>
      </w:pPr>
      <w:r>
        <w:rPr>
          <w:noProof/>
        </w:rPr>
        <w:drawing>
          <wp:anchor distT="0" distB="0" distL="114300" distR="114300" simplePos="0" relativeHeight="251666432" behindDoc="1" locked="0" layoutInCell="1" allowOverlap="1" wp14:anchorId="429613E4" wp14:editId="532BE5A5">
            <wp:simplePos x="0" y="0"/>
            <wp:positionH relativeFrom="margin">
              <wp:posOffset>4591685</wp:posOffset>
            </wp:positionH>
            <wp:positionV relativeFrom="paragraph">
              <wp:posOffset>584200</wp:posOffset>
            </wp:positionV>
            <wp:extent cx="2033905" cy="1525905"/>
            <wp:effectExtent l="6350" t="0" r="0" b="0"/>
            <wp:wrapTight wrapText="bothSides">
              <wp:wrapPolygon edited="0">
                <wp:start x="67" y="21151"/>
                <wp:lineTo x="472" y="21151"/>
                <wp:lineTo x="3507" y="21690"/>
                <wp:lineTo x="19894" y="21690"/>
                <wp:lineTo x="21310" y="21151"/>
                <wp:lineTo x="21310" y="926"/>
                <wp:lineTo x="19894" y="387"/>
                <wp:lineTo x="270" y="387"/>
                <wp:lineTo x="67" y="926"/>
                <wp:lineTo x="67" y="21151"/>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2033905" cy="1525905"/>
                    </a:xfrm>
                    <a:prstGeom prst="rect">
                      <a:avLst/>
                    </a:prstGeom>
                    <a:noFill/>
                    <a:ln>
                      <a:noFill/>
                    </a:ln>
                    <a:effectLst>
                      <a:softEdge rad="101600"/>
                    </a:effectLst>
                  </pic:spPr>
                </pic:pic>
              </a:graphicData>
            </a:graphic>
            <wp14:sizeRelH relativeFrom="page">
              <wp14:pctWidth>0</wp14:pctWidth>
            </wp14:sizeRelH>
            <wp14:sizeRelV relativeFrom="page">
              <wp14:pctHeight>0</wp14:pctHeight>
            </wp14:sizeRelV>
          </wp:anchor>
        </w:drawing>
      </w:r>
      <w:r w:rsidR="004268AF" w:rsidRPr="0036359C">
        <w:rPr>
          <w:rFonts w:eastAsia="Times New Roman" w:cstheme="minorHAnsi"/>
          <w:kern w:val="0"/>
          <w:lang w:eastAsia="en-GB"/>
          <w14:ligatures w14:val="none"/>
        </w:rPr>
        <w:t xml:space="preserve">Using The Towers as our base, we are able to explore the mountains, valleys and rivers of north Wales to deliver adventurous residential courses which are designed to promote the development of Essential Skills, Character and Wellbeing. Working alongside our </w:t>
      </w:r>
      <w:r w:rsidR="004268AF">
        <w:rPr>
          <w:rFonts w:eastAsia="Times New Roman" w:cstheme="minorHAnsi"/>
          <w:kern w:val="0"/>
          <w:lang w:eastAsia="en-GB"/>
          <w14:ligatures w14:val="none"/>
        </w:rPr>
        <w:t>groups</w:t>
      </w:r>
      <w:r w:rsidR="004268AF" w:rsidRPr="0036359C">
        <w:rPr>
          <w:rFonts w:eastAsia="Times New Roman" w:cstheme="minorHAnsi"/>
          <w:kern w:val="0"/>
          <w:lang w:eastAsia="en-GB"/>
          <w14:ligatures w14:val="none"/>
        </w:rPr>
        <w:t>, we identify areas for development and deliver bespoke positive outcomes and experiential experiences.</w:t>
      </w:r>
    </w:p>
    <w:p w14:paraId="6B0DF2E1" w14:textId="3E0E6936" w:rsidR="004268AF" w:rsidRPr="0036359C" w:rsidRDefault="004268AF" w:rsidP="004268AF">
      <w:pPr>
        <w:spacing w:after="0" w:line="240" w:lineRule="auto"/>
        <w:rPr>
          <w:rFonts w:eastAsia="Times New Roman" w:cstheme="minorHAnsi"/>
          <w:kern w:val="0"/>
          <w:lang w:eastAsia="en-GB"/>
          <w14:ligatures w14:val="none"/>
        </w:rPr>
      </w:pPr>
    </w:p>
    <w:p w14:paraId="112B92F5" w14:textId="4DAC3082" w:rsidR="004268AF" w:rsidRPr="00E62DDF" w:rsidRDefault="004268AF" w:rsidP="004268AF">
      <w:pPr>
        <w:rPr>
          <w:rFonts w:cstheme="minorHAnsi"/>
          <w:b/>
          <w:bCs/>
          <w:kern w:val="0"/>
          <w:sz w:val="26"/>
          <w:szCs w:val="26"/>
          <w14:ligatures w14:val="none"/>
        </w:rPr>
      </w:pPr>
      <w:r w:rsidRPr="00E62DDF">
        <w:rPr>
          <w:rFonts w:cstheme="minorHAnsi"/>
          <w:b/>
          <w:bCs/>
          <w:kern w:val="0"/>
          <w:sz w:val="26"/>
          <w:szCs w:val="26"/>
          <w14:ligatures w14:val="none"/>
        </w:rPr>
        <w:t>Activities we run:</w:t>
      </w:r>
    </w:p>
    <w:p w14:paraId="54471AB5" w14:textId="18BECBD6" w:rsidR="00A12396" w:rsidRDefault="004268AF" w:rsidP="00A12396">
      <w:pPr>
        <w:pStyle w:val="ListParagraph"/>
        <w:numPr>
          <w:ilvl w:val="0"/>
          <w:numId w:val="3"/>
        </w:numPr>
        <w:rPr>
          <w:rFonts w:cstheme="minorHAnsi"/>
          <w:kern w:val="0"/>
          <w14:ligatures w14:val="none"/>
        </w:rPr>
      </w:pPr>
      <w:r>
        <w:rPr>
          <w:rFonts w:cstheme="minorHAnsi"/>
          <w:kern w:val="0"/>
          <w14:ligatures w14:val="none"/>
        </w:rPr>
        <w:t>Mine exploration</w:t>
      </w:r>
    </w:p>
    <w:p w14:paraId="62D66EA5" w14:textId="55462D25" w:rsidR="004268AF" w:rsidRPr="00A12396" w:rsidRDefault="00A12396" w:rsidP="00A12396">
      <w:pPr>
        <w:pStyle w:val="ListParagraph"/>
        <w:numPr>
          <w:ilvl w:val="0"/>
          <w:numId w:val="3"/>
        </w:numPr>
        <w:rPr>
          <w:rFonts w:cstheme="minorHAnsi"/>
          <w:kern w:val="0"/>
          <w14:ligatures w14:val="none"/>
        </w:rPr>
      </w:pPr>
      <w:r>
        <w:rPr>
          <w:rFonts w:cstheme="minorHAnsi"/>
          <w:kern w:val="0"/>
          <w14:ligatures w14:val="none"/>
        </w:rPr>
        <w:t>gorge scrambling</w:t>
      </w:r>
    </w:p>
    <w:p w14:paraId="1113C805" w14:textId="0BE4F342" w:rsidR="00127F54" w:rsidRPr="00127F54" w:rsidRDefault="00127F54" w:rsidP="00127F54">
      <w:pPr>
        <w:pStyle w:val="ListParagraph"/>
        <w:numPr>
          <w:ilvl w:val="0"/>
          <w:numId w:val="3"/>
        </w:numPr>
        <w:rPr>
          <w:rFonts w:cstheme="minorHAnsi"/>
          <w:kern w:val="0"/>
          <w14:ligatures w14:val="none"/>
        </w:rPr>
      </w:pPr>
      <w:r>
        <w:rPr>
          <w:rFonts w:cstheme="minorHAnsi"/>
          <w:kern w:val="0"/>
          <w14:ligatures w14:val="none"/>
        </w:rPr>
        <w:t>Via ferrata</w:t>
      </w:r>
    </w:p>
    <w:p w14:paraId="575F89DB" w14:textId="448C7A4C" w:rsidR="004268AF" w:rsidRDefault="000B5E03" w:rsidP="004268AF">
      <w:pPr>
        <w:pStyle w:val="ListParagraph"/>
        <w:numPr>
          <w:ilvl w:val="0"/>
          <w:numId w:val="3"/>
        </w:numPr>
        <w:rPr>
          <w:rFonts w:cstheme="minorHAnsi"/>
          <w:kern w:val="0"/>
          <w14:ligatures w14:val="none"/>
        </w:rPr>
      </w:pPr>
      <w:r>
        <w:rPr>
          <w:noProof/>
        </w:rPr>
        <w:drawing>
          <wp:anchor distT="0" distB="0" distL="114300" distR="114300" simplePos="0" relativeHeight="251664384" behindDoc="1" locked="0" layoutInCell="1" allowOverlap="1" wp14:anchorId="68D46E61" wp14:editId="6A00DD09">
            <wp:simplePos x="0" y="0"/>
            <wp:positionH relativeFrom="column">
              <wp:posOffset>2991748</wp:posOffset>
            </wp:positionH>
            <wp:positionV relativeFrom="paragraph">
              <wp:posOffset>157918</wp:posOffset>
            </wp:positionV>
            <wp:extent cx="1242060" cy="1657350"/>
            <wp:effectExtent l="0" t="0" r="0" b="0"/>
            <wp:wrapTight wrapText="bothSides">
              <wp:wrapPolygon edited="0">
                <wp:start x="331" y="0"/>
                <wp:lineTo x="0" y="248"/>
                <wp:lineTo x="0" y="20855"/>
                <wp:lineTo x="331" y="21352"/>
                <wp:lineTo x="20871" y="21352"/>
                <wp:lineTo x="21202" y="20855"/>
                <wp:lineTo x="21202" y="248"/>
                <wp:lineTo x="20871" y="0"/>
                <wp:lineTo x="331" y="0"/>
              </wp:wrapPolygon>
            </wp:wrapTight>
            <wp:docPr id="1326402500" name="Picture 1326402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42060" cy="1657350"/>
                    </a:xfrm>
                    <a:prstGeom prst="rect">
                      <a:avLst/>
                    </a:prstGeom>
                    <a:noFill/>
                    <a:ln>
                      <a:noFill/>
                    </a:ln>
                    <a:effectLst>
                      <a:softEdge rad="63500"/>
                    </a:effectLst>
                  </pic:spPr>
                </pic:pic>
              </a:graphicData>
            </a:graphic>
            <wp14:sizeRelH relativeFrom="page">
              <wp14:pctWidth>0</wp14:pctWidth>
            </wp14:sizeRelH>
            <wp14:sizeRelV relativeFrom="page">
              <wp14:pctHeight>0</wp14:pctHeight>
            </wp14:sizeRelV>
          </wp:anchor>
        </w:drawing>
      </w:r>
      <w:r w:rsidR="004268AF">
        <w:rPr>
          <w:rFonts w:cstheme="minorHAnsi"/>
          <w:kern w:val="0"/>
          <w14:ligatures w14:val="none"/>
        </w:rPr>
        <w:t>Abseiling</w:t>
      </w:r>
    </w:p>
    <w:p w14:paraId="07386F34" w14:textId="3095CC79" w:rsidR="004268AF" w:rsidRDefault="004268AF" w:rsidP="004268AF">
      <w:pPr>
        <w:pStyle w:val="ListParagraph"/>
        <w:numPr>
          <w:ilvl w:val="0"/>
          <w:numId w:val="3"/>
        </w:numPr>
        <w:rPr>
          <w:rFonts w:cstheme="minorHAnsi"/>
          <w:kern w:val="0"/>
          <w14:ligatures w14:val="none"/>
        </w:rPr>
      </w:pPr>
      <w:r>
        <w:rPr>
          <w:rFonts w:cstheme="minorHAnsi"/>
          <w:kern w:val="0"/>
          <w14:ligatures w14:val="none"/>
        </w:rPr>
        <w:t>Mountain walk / scramble</w:t>
      </w:r>
    </w:p>
    <w:p w14:paraId="1B0ECCCC" w14:textId="5B3A295B" w:rsidR="004268AF" w:rsidRDefault="000B5E03" w:rsidP="004268AF">
      <w:pPr>
        <w:pStyle w:val="ListParagraph"/>
        <w:numPr>
          <w:ilvl w:val="0"/>
          <w:numId w:val="3"/>
        </w:numPr>
        <w:rPr>
          <w:rFonts w:cstheme="minorHAnsi"/>
          <w:kern w:val="0"/>
          <w14:ligatures w14:val="none"/>
        </w:rPr>
      </w:pPr>
      <w:r>
        <w:rPr>
          <w:noProof/>
        </w:rPr>
        <w:drawing>
          <wp:anchor distT="0" distB="0" distL="114300" distR="114300" simplePos="0" relativeHeight="251665408" behindDoc="1" locked="0" layoutInCell="1" allowOverlap="1" wp14:anchorId="2DD4A0E4" wp14:editId="09E64913">
            <wp:simplePos x="0" y="0"/>
            <wp:positionH relativeFrom="margin">
              <wp:posOffset>4418264</wp:posOffset>
            </wp:positionH>
            <wp:positionV relativeFrom="paragraph">
              <wp:posOffset>19050</wp:posOffset>
            </wp:positionV>
            <wp:extent cx="1985645" cy="1489075"/>
            <wp:effectExtent l="0" t="0" r="0" b="0"/>
            <wp:wrapTight wrapText="bothSides">
              <wp:wrapPolygon edited="0">
                <wp:start x="207" y="0"/>
                <wp:lineTo x="0" y="829"/>
                <wp:lineTo x="0" y="19620"/>
                <wp:lineTo x="207" y="21278"/>
                <wp:lineTo x="21137" y="21278"/>
                <wp:lineTo x="21344" y="19620"/>
                <wp:lineTo x="21344" y="829"/>
                <wp:lineTo x="21137" y="0"/>
                <wp:lineTo x="207"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85645" cy="1489075"/>
                    </a:xfrm>
                    <a:prstGeom prst="rect">
                      <a:avLst/>
                    </a:prstGeom>
                    <a:noFill/>
                    <a:ln>
                      <a:noFill/>
                    </a:ln>
                    <a:effectLst>
                      <a:softEdge rad="76200"/>
                    </a:effectLst>
                  </pic:spPr>
                </pic:pic>
              </a:graphicData>
            </a:graphic>
            <wp14:sizeRelH relativeFrom="page">
              <wp14:pctWidth>0</wp14:pctWidth>
            </wp14:sizeRelH>
            <wp14:sizeRelV relativeFrom="page">
              <wp14:pctHeight>0</wp14:pctHeight>
            </wp14:sizeRelV>
          </wp:anchor>
        </w:drawing>
      </w:r>
      <w:r w:rsidR="004268AF">
        <w:rPr>
          <w:rFonts w:cstheme="minorHAnsi"/>
          <w:kern w:val="0"/>
          <w14:ligatures w14:val="none"/>
        </w:rPr>
        <w:t>Coasteering</w:t>
      </w:r>
    </w:p>
    <w:p w14:paraId="21D37CB6" w14:textId="1F77733C" w:rsidR="004268AF" w:rsidRDefault="004268AF" w:rsidP="004268AF">
      <w:pPr>
        <w:pStyle w:val="ListParagraph"/>
        <w:numPr>
          <w:ilvl w:val="0"/>
          <w:numId w:val="3"/>
        </w:numPr>
        <w:rPr>
          <w:rFonts w:cstheme="minorHAnsi"/>
          <w:kern w:val="0"/>
          <w14:ligatures w14:val="none"/>
        </w:rPr>
      </w:pPr>
      <w:r>
        <w:rPr>
          <w:rFonts w:cstheme="minorHAnsi"/>
          <w:kern w:val="0"/>
          <w14:ligatures w14:val="none"/>
        </w:rPr>
        <w:t>Beach explore</w:t>
      </w:r>
    </w:p>
    <w:p w14:paraId="49641A59" w14:textId="0F50EADC" w:rsidR="004268AF" w:rsidRDefault="004268AF" w:rsidP="004268AF">
      <w:pPr>
        <w:pStyle w:val="ListParagraph"/>
        <w:numPr>
          <w:ilvl w:val="0"/>
          <w:numId w:val="3"/>
        </w:numPr>
        <w:rPr>
          <w:rFonts w:cstheme="minorHAnsi"/>
          <w:kern w:val="0"/>
          <w14:ligatures w14:val="none"/>
        </w:rPr>
      </w:pPr>
      <w:r>
        <w:rPr>
          <w:rFonts w:cstheme="minorHAnsi"/>
          <w:kern w:val="0"/>
          <w14:ligatures w14:val="none"/>
        </w:rPr>
        <w:t>Climbing</w:t>
      </w:r>
    </w:p>
    <w:p w14:paraId="2053A612" w14:textId="77777777" w:rsidR="004268AF" w:rsidRDefault="004268AF" w:rsidP="004268AF">
      <w:pPr>
        <w:pStyle w:val="ListParagraph"/>
        <w:numPr>
          <w:ilvl w:val="0"/>
          <w:numId w:val="3"/>
        </w:numPr>
        <w:rPr>
          <w:rFonts w:cstheme="minorHAnsi"/>
          <w:kern w:val="0"/>
          <w14:ligatures w14:val="none"/>
        </w:rPr>
      </w:pPr>
      <w:r>
        <w:rPr>
          <w:rFonts w:cstheme="minorHAnsi"/>
          <w:kern w:val="0"/>
          <w14:ligatures w14:val="none"/>
        </w:rPr>
        <w:t>Canoeing</w:t>
      </w:r>
    </w:p>
    <w:p w14:paraId="4416BCEE" w14:textId="5D05FFCE" w:rsidR="004268AF" w:rsidRDefault="004268AF" w:rsidP="004268AF">
      <w:pPr>
        <w:pStyle w:val="ListParagraph"/>
        <w:numPr>
          <w:ilvl w:val="0"/>
          <w:numId w:val="3"/>
        </w:numPr>
        <w:rPr>
          <w:rFonts w:cstheme="minorHAnsi"/>
          <w:kern w:val="0"/>
          <w14:ligatures w14:val="none"/>
        </w:rPr>
      </w:pPr>
      <w:r>
        <w:rPr>
          <w:rFonts w:cstheme="minorHAnsi"/>
          <w:kern w:val="0"/>
          <w14:ligatures w14:val="none"/>
        </w:rPr>
        <w:t>Bushcraft</w:t>
      </w:r>
    </w:p>
    <w:p w14:paraId="375ADFBC" w14:textId="77777777" w:rsidR="004268AF" w:rsidRDefault="004268AF" w:rsidP="004268AF">
      <w:pPr>
        <w:pStyle w:val="ListParagraph"/>
        <w:numPr>
          <w:ilvl w:val="0"/>
          <w:numId w:val="3"/>
        </w:numPr>
        <w:rPr>
          <w:rFonts w:cstheme="minorHAnsi"/>
          <w:kern w:val="0"/>
          <w14:ligatures w14:val="none"/>
        </w:rPr>
      </w:pPr>
      <w:r>
        <w:rPr>
          <w:rFonts w:cstheme="minorHAnsi"/>
          <w:kern w:val="0"/>
          <w14:ligatures w14:val="none"/>
        </w:rPr>
        <w:t>Weaseling / Bouldering</w:t>
      </w:r>
    </w:p>
    <w:p w14:paraId="34461101" w14:textId="77777777" w:rsidR="004268AF" w:rsidRDefault="004268AF" w:rsidP="004268AF">
      <w:pPr>
        <w:pStyle w:val="ListParagraph"/>
        <w:numPr>
          <w:ilvl w:val="0"/>
          <w:numId w:val="3"/>
        </w:numPr>
        <w:rPr>
          <w:rFonts w:cstheme="minorHAnsi"/>
          <w:kern w:val="0"/>
          <w14:ligatures w14:val="none"/>
        </w:rPr>
      </w:pPr>
      <w:r>
        <w:rPr>
          <w:rFonts w:cstheme="minorHAnsi"/>
          <w:kern w:val="0"/>
          <w14:ligatures w14:val="none"/>
        </w:rPr>
        <w:t>Stand up paddleboarding</w:t>
      </w:r>
    </w:p>
    <w:p w14:paraId="7F0727CE" w14:textId="77777777" w:rsidR="004268AF" w:rsidRPr="00E62DDF" w:rsidRDefault="004268AF" w:rsidP="004268AF">
      <w:pPr>
        <w:pStyle w:val="ListParagraph"/>
        <w:numPr>
          <w:ilvl w:val="0"/>
          <w:numId w:val="3"/>
        </w:numPr>
        <w:rPr>
          <w:rFonts w:cstheme="minorHAnsi"/>
          <w:kern w:val="0"/>
          <w14:ligatures w14:val="none"/>
        </w:rPr>
      </w:pPr>
      <w:r>
        <w:rPr>
          <w:rFonts w:cstheme="minorHAnsi"/>
          <w:kern w:val="0"/>
          <w14:ligatures w14:val="none"/>
        </w:rPr>
        <w:t>And more…..</w:t>
      </w:r>
    </w:p>
    <w:p w14:paraId="4AEF57F7" w14:textId="6198A465" w:rsidR="00471992" w:rsidRDefault="00471992" w:rsidP="002F06DB">
      <w:pPr>
        <w:shd w:val="clear" w:color="auto" w:fill="FFFFFF"/>
        <w:spacing w:after="0" w:line="240" w:lineRule="auto"/>
        <w:rPr>
          <w:rFonts w:ascii="Calibri" w:eastAsia="Times New Roman" w:hAnsi="Calibri" w:cs="Calibri"/>
          <w:b/>
          <w:bCs/>
          <w:kern w:val="0"/>
          <w:sz w:val="24"/>
          <w:szCs w:val="24"/>
          <w:lang w:eastAsia="en-GB"/>
          <w14:ligatures w14:val="none"/>
        </w:rPr>
      </w:pPr>
    </w:p>
    <w:p w14:paraId="3D929486" w14:textId="23A4893D" w:rsidR="000B5E03" w:rsidRDefault="000B5E03" w:rsidP="000B5E03">
      <w:pPr>
        <w:pStyle w:val="Default"/>
        <w:rPr>
          <w:b/>
          <w:bCs/>
          <w:sz w:val="26"/>
          <w:szCs w:val="26"/>
        </w:rPr>
      </w:pPr>
      <w:r>
        <w:rPr>
          <w:noProof/>
        </w:rPr>
        <w:lastRenderedPageBreak/>
        <w:drawing>
          <wp:anchor distT="0" distB="0" distL="114300" distR="114300" simplePos="0" relativeHeight="251668480" behindDoc="1" locked="0" layoutInCell="1" allowOverlap="1" wp14:anchorId="7A31AEEA" wp14:editId="5DDE1E2B">
            <wp:simplePos x="0" y="0"/>
            <wp:positionH relativeFrom="margin">
              <wp:align>right</wp:align>
            </wp:positionH>
            <wp:positionV relativeFrom="paragraph">
              <wp:posOffset>0</wp:posOffset>
            </wp:positionV>
            <wp:extent cx="2515235" cy="970915"/>
            <wp:effectExtent l="0" t="0" r="0" b="0"/>
            <wp:wrapTight wrapText="bothSides">
              <wp:wrapPolygon edited="0">
                <wp:start x="6217" y="1271"/>
                <wp:lineTo x="982" y="2543"/>
                <wp:lineTo x="491" y="6781"/>
                <wp:lineTo x="1309" y="8900"/>
                <wp:lineTo x="1145" y="15681"/>
                <wp:lineTo x="1472" y="17800"/>
                <wp:lineTo x="10306" y="19919"/>
                <wp:lineTo x="13742" y="19919"/>
                <wp:lineTo x="13088" y="16105"/>
                <wp:lineTo x="19631" y="15681"/>
                <wp:lineTo x="21104" y="14409"/>
                <wp:lineTo x="20777" y="8476"/>
                <wp:lineTo x="14069" y="5509"/>
                <wp:lineTo x="7035" y="1271"/>
                <wp:lineTo x="6217" y="1271"/>
              </wp:wrapPolygon>
            </wp:wrapTight>
            <wp:docPr id="1906683668" name="Picture 1906683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5235" cy="970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AE3F83" w14:textId="77777777" w:rsidR="000B5E03" w:rsidRDefault="000B5E03" w:rsidP="000B5E03">
      <w:pPr>
        <w:pStyle w:val="Default"/>
        <w:rPr>
          <w:b/>
          <w:bCs/>
          <w:sz w:val="26"/>
          <w:szCs w:val="26"/>
        </w:rPr>
      </w:pPr>
    </w:p>
    <w:p w14:paraId="3525009F" w14:textId="77777777" w:rsidR="000B5E03" w:rsidRDefault="000B5E03" w:rsidP="000B5E03">
      <w:pPr>
        <w:pStyle w:val="Default"/>
        <w:rPr>
          <w:b/>
          <w:bCs/>
          <w:sz w:val="26"/>
          <w:szCs w:val="26"/>
        </w:rPr>
      </w:pPr>
    </w:p>
    <w:p w14:paraId="7554118D" w14:textId="77777777" w:rsidR="000B5E03" w:rsidRDefault="000B5E03" w:rsidP="000B5E03">
      <w:pPr>
        <w:pStyle w:val="Default"/>
        <w:rPr>
          <w:b/>
          <w:bCs/>
          <w:sz w:val="26"/>
          <w:szCs w:val="26"/>
        </w:rPr>
      </w:pPr>
    </w:p>
    <w:p w14:paraId="36EEC6AF" w14:textId="353253BF" w:rsidR="000B5E03" w:rsidRPr="000B5E03" w:rsidRDefault="000B5E03" w:rsidP="000B5E03">
      <w:pPr>
        <w:pStyle w:val="Default"/>
        <w:rPr>
          <w:sz w:val="40"/>
          <w:szCs w:val="40"/>
        </w:rPr>
      </w:pPr>
      <w:r w:rsidRPr="000B5E03">
        <w:rPr>
          <w:b/>
          <w:bCs/>
          <w:sz w:val="40"/>
          <w:szCs w:val="40"/>
        </w:rPr>
        <w:t xml:space="preserve">About the Role </w:t>
      </w:r>
    </w:p>
    <w:p w14:paraId="0148E851" w14:textId="77777777" w:rsidR="000B5E03" w:rsidRDefault="000B5E03" w:rsidP="000B5E03">
      <w:pPr>
        <w:pStyle w:val="Default"/>
        <w:jc w:val="both"/>
        <w:rPr>
          <w:sz w:val="22"/>
          <w:szCs w:val="22"/>
        </w:rPr>
      </w:pPr>
      <w:r>
        <w:rPr>
          <w:sz w:val="22"/>
          <w:szCs w:val="22"/>
        </w:rPr>
        <w:t xml:space="preserve">This is an exciting opportunity to join The Towers team, we are looking to recruit 2 Centre Assistants. This role requires enthusiasm, passion, energy, and a willingness to learn. We are looking for individuals that want to join us in driving The Towers forward, make it an incredible and positive place to work and ensure our groups leave with great memories that will last them a lifetime. You will learn all areas of the centre’s operations and work with some great staff that will help you learn about centre life. You will have the opportunity to be mentored in the delivery of outdoor learning using adventure activities as the vehicle for learning, as well as having the opportunity to lead your own groups. </w:t>
      </w:r>
    </w:p>
    <w:p w14:paraId="65051C80" w14:textId="77777777" w:rsidR="000B5E03" w:rsidRDefault="000B5E03" w:rsidP="000B5E03">
      <w:pPr>
        <w:pStyle w:val="Default"/>
        <w:rPr>
          <w:sz w:val="22"/>
          <w:szCs w:val="22"/>
        </w:rPr>
      </w:pPr>
    </w:p>
    <w:p w14:paraId="102359BC" w14:textId="77777777" w:rsidR="000B5E03" w:rsidRPr="00101DA0" w:rsidRDefault="000B5E03" w:rsidP="000B5E03">
      <w:pPr>
        <w:pStyle w:val="Default"/>
        <w:rPr>
          <w:sz w:val="26"/>
          <w:szCs w:val="26"/>
        </w:rPr>
      </w:pPr>
      <w:r w:rsidRPr="00101DA0">
        <w:rPr>
          <w:b/>
          <w:bCs/>
          <w:sz w:val="26"/>
          <w:szCs w:val="26"/>
        </w:rPr>
        <w:t>Responsibilities</w:t>
      </w:r>
    </w:p>
    <w:p w14:paraId="37362A35" w14:textId="77777777" w:rsidR="000B5E03" w:rsidRDefault="000B5E03" w:rsidP="000B5E03">
      <w:pPr>
        <w:pStyle w:val="Default"/>
        <w:numPr>
          <w:ilvl w:val="0"/>
          <w:numId w:val="4"/>
        </w:numPr>
        <w:rPr>
          <w:sz w:val="22"/>
          <w:szCs w:val="22"/>
        </w:rPr>
      </w:pPr>
      <w:r>
        <w:rPr>
          <w:sz w:val="22"/>
          <w:szCs w:val="22"/>
        </w:rPr>
        <w:t xml:space="preserve">Assist in facilitating our core program in the areas of Essential Skills, Character and Wellbeing using our skills builder program to ensure positive outcomes </w:t>
      </w:r>
    </w:p>
    <w:p w14:paraId="33FE13D6" w14:textId="77777777" w:rsidR="000B5E03" w:rsidRDefault="000B5E03" w:rsidP="000B5E03">
      <w:pPr>
        <w:pStyle w:val="Default"/>
        <w:numPr>
          <w:ilvl w:val="0"/>
          <w:numId w:val="4"/>
        </w:numPr>
        <w:rPr>
          <w:sz w:val="22"/>
          <w:szCs w:val="22"/>
        </w:rPr>
      </w:pPr>
      <w:r>
        <w:rPr>
          <w:sz w:val="22"/>
          <w:szCs w:val="22"/>
        </w:rPr>
        <w:t xml:space="preserve">Work with our instructors on a range of adventurous activities and seek opportunities to gain experience leading these activities </w:t>
      </w:r>
    </w:p>
    <w:p w14:paraId="354BD7C1" w14:textId="77777777" w:rsidR="000B5E03" w:rsidRDefault="000B5E03" w:rsidP="000B5E03">
      <w:pPr>
        <w:pStyle w:val="Default"/>
        <w:numPr>
          <w:ilvl w:val="0"/>
          <w:numId w:val="4"/>
        </w:numPr>
        <w:rPr>
          <w:sz w:val="22"/>
          <w:szCs w:val="22"/>
        </w:rPr>
      </w:pPr>
      <w:r>
        <w:rPr>
          <w:sz w:val="22"/>
          <w:szCs w:val="22"/>
        </w:rPr>
        <w:t xml:space="preserve">Oversee the arrival and departures of groups and liaising with visiting staff members to ensure that their visit is successful </w:t>
      </w:r>
    </w:p>
    <w:p w14:paraId="39A0C6E1" w14:textId="77777777" w:rsidR="000B5E03" w:rsidRDefault="000B5E03" w:rsidP="000B5E03">
      <w:pPr>
        <w:pStyle w:val="Default"/>
        <w:numPr>
          <w:ilvl w:val="0"/>
          <w:numId w:val="4"/>
        </w:numPr>
        <w:rPr>
          <w:sz w:val="22"/>
          <w:szCs w:val="22"/>
        </w:rPr>
      </w:pPr>
      <w:r>
        <w:rPr>
          <w:sz w:val="22"/>
          <w:szCs w:val="22"/>
        </w:rPr>
        <w:t xml:space="preserve">Act as an ‘on call’ point of contact out of office hours supported by senior centre staff </w:t>
      </w:r>
    </w:p>
    <w:p w14:paraId="67FA6F51" w14:textId="77777777" w:rsidR="000B5E03" w:rsidRDefault="000B5E03" w:rsidP="000B5E03">
      <w:pPr>
        <w:pStyle w:val="Default"/>
        <w:numPr>
          <w:ilvl w:val="0"/>
          <w:numId w:val="4"/>
        </w:numPr>
        <w:rPr>
          <w:sz w:val="22"/>
          <w:szCs w:val="22"/>
        </w:rPr>
      </w:pPr>
      <w:r>
        <w:rPr>
          <w:sz w:val="22"/>
          <w:szCs w:val="22"/>
        </w:rPr>
        <w:t xml:space="preserve">Contribute to the day to day operations of the centre </w:t>
      </w:r>
    </w:p>
    <w:p w14:paraId="0D8D5E81" w14:textId="77777777" w:rsidR="000B5E03" w:rsidRDefault="000B5E03" w:rsidP="000B5E03">
      <w:pPr>
        <w:pStyle w:val="Default"/>
        <w:numPr>
          <w:ilvl w:val="0"/>
          <w:numId w:val="4"/>
        </w:numPr>
        <w:rPr>
          <w:sz w:val="22"/>
          <w:szCs w:val="22"/>
        </w:rPr>
      </w:pPr>
      <w:r>
        <w:rPr>
          <w:sz w:val="22"/>
          <w:szCs w:val="22"/>
        </w:rPr>
        <w:t xml:space="preserve">Assist with ensuring the guest accommodation is ready for use prior to arrivals </w:t>
      </w:r>
    </w:p>
    <w:p w14:paraId="036F39CF" w14:textId="77777777" w:rsidR="000B5E03" w:rsidRDefault="000B5E03" w:rsidP="000B5E03">
      <w:pPr>
        <w:pStyle w:val="Default"/>
        <w:numPr>
          <w:ilvl w:val="0"/>
          <w:numId w:val="4"/>
        </w:numPr>
        <w:rPr>
          <w:sz w:val="22"/>
          <w:szCs w:val="22"/>
        </w:rPr>
      </w:pPr>
      <w:r>
        <w:rPr>
          <w:sz w:val="22"/>
          <w:szCs w:val="22"/>
        </w:rPr>
        <w:t xml:space="preserve">Assist in the kitchen and carry out basic kitchen assistant tasks </w:t>
      </w:r>
    </w:p>
    <w:p w14:paraId="5D095D7D" w14:textId="77777777" w:rsidR="000B5E03" w:rsidRDefault="000B5E03" w:rsidP="000B5E03">
      <w:pPr>
        <w:pStyle w:val="Default"/>
        <w:numPr>
          <w:ilvl w:val="0"/>
          <w:numId w:val="4"/>
        </w:numPr>
        <w:rPr>
          <w:sz w:val="22"/>
          <w:szCs w:val="22"/>
        </w:rPr>
      </w:pPr>
      <w:r>
        <w:rPr>
          <w:sz w:val="22"/>
          <w:szCs w:val="22"/>
        </w:rPr>
        <w:t xml:space="preserve">Assist with general centre and venue maintenance tasks </w:t>
      </w:r>
    </w:p>
    <w:p w14:paraId="4B547374" w14:textId="77777777" w:rsidR="000B5E03" w:rsidRDefault="000B5E03" w:rsidP="000B5E03">
      <w:pPr>
        <w:pStyle w:val="Default"/>
        <w:numPr>
          <w:ilvl w:val="0"/>
          <w:numId w:val="4"/>
        </w:numPr>
        <w:rPr>
          <w:sz w:val="22"/>
          <w:szCs w:val="22"/>
        </w:rPr>
      </w:pPr>
      <w:r>
        <w:rPr>
          <w:sz w:val="22"/>
          <w:szCs w:val="22"/>
        </w:rPr>
        <w:t xml:space="preserve">Take responsibility for your own learning by seeking opportunities to work with different instructors, further your own knowledge and learn about different groups and individual’s needs. </w:t>
      </w:r>
    </w:p>
    <w:p w14:paraId="01DE0A54" w14:textId="77777777" w:rsidR="000B5E03" w:rsidRDefault="000B5E03" w:rsidP="000B5E03">
      <w:pPr>
        <w:pStyle w:val="Default"/>
        <w:rPr>
          <w:sz w:val="22"/>
          <w:szCs w:val="22"/>
        </w:rPr>
      </w:pPr>
    </w:p>
    <w:p w14:paraId="3E3EDC2F" w14:textId="77777777" w:rsidR="000B5E03" w:rsidRPr="00101DA0" w:rsidRDefault="000B5E03" w:rsidP="000B5E03">
      <w:pPr>
        <w:pStyle w:val="Default"/>
        <w:rPr>
          <w:b/>
          <w:bCs/>
          <w:sz w:val="26"/>
          <w:szCs w:val="26"/>
        </w:rPr>
      </w:pPr>
      <w:r>
        <w:rPr>
          <w:b/>
          <w:bCs/>
          <w:sz w:val="26"/>
          <w:szCs w:val="26"/>
        </w:rPr>
        <w:t>Working pattern</w:t>
      </w:r>
    </w:p>
    <w:p w14:paraId="0C91BC3D" w14:textId="77777777" w:rsidR="000B5E03" w:rsidRDefault="000B5E03" w:rsidP="000B5E03">
      <w:pPr>
        <w:pStyle w:val="Default"/>
        <w:numPr>
          <w:ilvl w:val="0"/>
          <w:numId w:val="5"/>
        </w:numPr>
        <w:rPr>
          <w:sz w:val="22"/>
          <w:szCs w:val="22"/>
        </w:rPr>
      </w:pPr>
      <w:r>
        <w:rPr>
          <w:sz w:val="22"/>
          <w:szCs w:val="22"/>
        </w:rPr>
        <w:t>The role will consist of:</w:t>
      </w:r>
    </w:p>
    <w:p w14:paraId="4DEF2D60" w14:textId="77777777" w:rsidR="000B5E03" w:rsidRDefault="000B5E03" w:rsidP="000B5E03">
      <w:pPr>
        <w:pStyle w:val="Default"/>
        <w:numPr>
          <w:ilvl w:val="1"/>
          <w:numId w:val="5"/>
        </w:numPr>
        <w:rPr>
          <w:sz w:val="22"/>
          <w:szCs w:val="22"/>
        </w:rPr>
      </w:pPr>
      <w:r>
        <w:rPr>
          <w:sz w:val="22"/>
          <w:szCs w:val="22"/>
        </w:rPr>
        <w:t>Assisting with instructional sessions</w:t>
      </w:r>
    </w:p>
    <w:p w14:paraId="6BACA512" w14:textId="77777777" w:rsidR="000B5E03" w:rsidRDefault="000B5E03" w:rsidP="000B5E03">
      <w:pPr>
        <w:pStyle w:val="Default"/>
        <w:numPr>
          <w:ilvl w:val="1"/>
          <w:numId w:val="5"/>
        </w:numPr>
        <w:rPr>
          <w:sz w:val="22"/>
          <w:szCs w:val="22"/>
        </w:rPr>
      </w:pPr>
      <w:r>
        <w:rPr>
          <w:sz w:val="22"/>
          <w:szCs w:val="22"/>
        </w:rPr>
        <w:t>Domestic work</w:t>
      </w:r>
    </w:p>
    <w:p w14:paraId="5945A4A4" w14:textId="77777777" w:rsidR="000B5E03" w:rsidRDefault="000B5E03" w:rsidP="000B5E03">
      <w:pPr>
        <w:pStyle w:val="Default"/>
        <w:numPr>
          <w:ilvl w:val="1"/>
          <w:numId w:val="5"/>
        </w:numPr>
        <w:rPr>
          <w:sz w:val="22"/>
          <w:szCs w:val="22"/>
        </w:rPr>
      </w:pPr>
      <w:r>
        <w:rPr>
          <w:sz w:val="22"/>
          <w:szCs w:val="22"/>
        </w:rPr>
        <w:t>Site maintenance work</w:t>
      </w:r>
    </w:p>
    <w:p w14:paraId="5FCA0037" w14:textId="77777777" w:rsidR="000B5E03" w:rsidRDefault="000B5E03" w:rsidP="000B5E03">
      <w:pPr>
        <w:pStyle w:val="Default"/>
        <w:numPr>
          <w:ilvl w:val="1"/>
          <w:numId w:val="5"/>
        </w:numPr>
        <w:rPr>
          <w:sz w:val="22"/>
          <w:szCs w:val="22"/>
        </w:rPr>
      </w:pPr>
      <w:r>
        <w:rPr>
          <w:sz w:val="22"/>
          <w:szCs w:val="22"/>
        </w:rPr>
        <w:t>Training/Technical training</w:t>
      </w:r>
    </w:p>
    <w:p w14:paraId="6377399C" w14:textId="77777777" w:rsidR="000B5E03" w:rsidRDefault="000B5E03" w:rsidP="000B5E03">
      <w:pPr>
        <w:pStyle w:val="Default"/>
        <w:numPr>
          <w:ilvl w:val="1"/>
          <w:numId w:val="5"/>
        </w:numPr>
        <w:rPr>
          <w:sz w:val="22"/>
          <w:szCs w:val="22"/>
        </w:rPr>
      </w:pPr>
      <w:r>
        <w:rPr>
          <w:sz w:val="22"/>
          <w:szCs w:val="22"/>
        </w:rPr>
        <w:t>Once signed off the aim is for you to be running sessions/whole or in part</w:t>
      </w:r>
    </w:p>
    <w:p w14:paraId="6FEA0AA2" w14:textId="77777777" w:rsidR="000B5E03" w:rsidRDefault="000B5E03" w:rsidP="000B5E03">
      <w:pPr>
        <w:pStyle w:val="Default"/>
        <w:rPr>
          <w:sz w:val="22"/>
          <w:szCs w:val="22"/>
        </w:rPr>
      </w:pPr>
    </w:p>
    <w:p w14:paraId="00A6D773" w14:textId="77777777" w:rsidR="000B5E03" w:rsidRPr="000B5E03" w:rsidRDefault="000B5E03" w:rsidP="000B5E03">
      <w:pPr>
        <w:spacing w:after="0" w:line="240" w:lineRule="auto"/>
        <w:textAlignment w:val="baseline"/>
        <w:rPr>
          <w:rFonts w:eastAsia="Times New Roman" w:cstheme="minorHAnsi"/>
          <w:kern w:val="0"/>
          <w:sz w:val="40"/>
          <w:szCs w:val="40"/>
          <w:lang w:eastAsia="en-GB"/>
          <w14:ligatures w14:val="none"/>
        </w:rPr>
      </w:pPr>
      <w:r w:rsidRPr="000B5E03">
        <w:rPr>
          <w:rFonts w:eastAsia="Times New Roman" w:cstheme="minorHAnsi"/>
          <w:b/>
          <w:bCs/>
          <w:kern w:val="0"/>
          <w:sz w:val="40"/>
          <w:szCs w:val="40"/>
          <w:bdr w:val="none" w:sz="0" w:space="0" w:color="auto" w:frame="1"/>
          <w:lang w:eastAsia="en-GB"/>
          <w14:ligatures w14:val="none"/>
        </w:rPr>
        <w:t>About You</w:t>
      </w:r>
    </w:p>
    <w:p w14:paraId="1BA40E27" w14:textId="77777777" w:rsidR="000B5E03" w:rsidRPr="001965B2" w:rsidRDefault="000B5E03" w:rsidP="000B5E03">
      <w:pPr>
        <w:spacing w:after="0" w:line="240" w:lineRule="auto"/>
        <w:textAlignment w:val="baseline"/>
        <w:rPr>
          <w:rFonts w:eastAsia="Times New Roman" w:cstheme="minorHAnsi"/>
          <w:kern w:val="0"/>
          <w:bdr w:val="none" w:sz="0" w:space="0" w:color="auto" w:frame="1"/>
          <w:lang w:eastAsia="en-GB"/>
          <w14:ligatures w14:val="none"/>
        </w:rPr>
      </w:pPr>
    </w:p>
    <w:p w14:paraId="7FBFAA8F" w14:textId="77777777" w:rsidR="000B5E03" w:rsidRPr="001965B2" w:rsidRDefault="000B5E03" w:rsidP="000B5E03">
      <w:pPr>
        <w:spacing w:after="0" w:line="240" w:lineRule="auto"/>
        <w:textAlignment w:val="baseline"/>
        <w:rPr>
          <w:rFonts w:eastAsia="Times New Roman" w:cstheme="minorHAnsi"/>
          <w:kern w:val="0"/>
          <w:bdr w:val="none" w:sz="0" w:space="0" w:color="auto" w:frame="1"/>
          <w:lang w:eastAsia="en-GB"/>
          <w14:ligatures w14:val="none"/>
        </w:rPr>
      </w:pPr>
      <w:r w:rsidRPr="001965B2">
        <w:rPr>
          <w:rFonts w:eastAsia="Times New Roman" w:cstheme="minorHAnsi"/>
          <w:kern w:val="0"/>
          <w:bdr w:val="none" w:sz="0" w:space="0" w:color="auto" w:frame="1"/>
          <w:lang w:eastAsia="en-GB"/>
          <w14:ligatures w14:val="none"/>
        </w:rPr>
        <w:t>You will be able to demonstrate passion and enthusiasm to work with young people and learn new skills</w:t>
      </w:r>
      <w:r w:rsidRPr="001965B2">
        <w:rPr>
          <w:rFonts w:eastAsia="Times New Roman" w:cstheme="minorHAnsi"/>
          <w:kern w:val="0"/>
          <w:lang w:eastAsia="en-GB"/>
          <w14:ligatures w14:val="none"/>
        </w:rPr>
        <w:t>. Will support you in your learning of both hard and soft skills but it’s essential you h</w:t>
      </w:r>
      <w:r w:rsidRPr="001965B2">
        <w:rPr>
          <w:rFonts w:eastAsia="Times New Roman" w:cstheme="minorHAnsi"/>
          <w:kern w:val="0"/>
          <w:bdr w:val="none" w:sz="0" w:space="0" w:color="auto" w:frame="1"/>
          <w:lang w:eastAsia="en-GB"/>
          <w14:ligatures w14:val="none"/>
        </w:rPr>
        <w:t>ave a “can do” attitude and be prepared to be involved in all areas of the centre.</w:t>
      </w:r>
    </w:p>
    <w:p w14:paraId="76FF24B9" w14:textId="77777777" w:rsidR="000B5E03" w:rsidRPr="001965B2" w:rsidRDefault="000B5E03" w:rsidP="000B5E03">
      <w:pPr>
        <w:spacing w:after="0" w:line="240" w:lineRule="auto"/>
        <w:textAlignment w:val="baseline"/>
        <w:rPr>
          <w:rFonts w:eastAsia="Times New Roman" w:cstheme="minorHAnsi"/>
          <w:kern w:val="0"/>
          <w:bdr w:val="none" w:sz="0" w:space="0" w:color="auto" w:frame="1"/>
          <w:lang w:eastAsia="en-GB"/>
          <w14:ligatures w14:val="none"/>
        </w:rPr>
      </w:pPr>
    </w:p>
    <w:p w14:paraId="3530BDAD" w14:textId="77777777" w:rsidR="000B5E03" w:rsidRPr="000E739B" w:rsidRDefault="000B5E03" w:rsidP="000B5E03">
      <w:pPr>
        <w:spacing w:after="0" w:line="240" w:lineRule="auto"/>
        <w:rPr>
          <w:rFonts w:eastAsia="Times New Roman" w:cstheme="minorHAnsi"/>
          <w:b/>
          <w:bCs/>
          <w:kern w:val="0"/>
          <w:lang w:eastAsia="en-GB"/>
          <w14:ligatures w14:val="none"/>
        </w:rPr>
      </w:pPr>
      <w:r w:rsidRPr="000E739B">
        <w:rPr>
          <w:rFonts w:eastAsia="Times New Roman" w:cstheme="minorHAnsi"/>
          <w:b/>
          <w:bCs/>
          <w:kern w:val="0"/>
          <w:lang w:eastAsia="en-GB"/>
          <w14:ligatures w14:val="none"/>
        </w:rPr>
        <w:t>Desirables:</w:t>
      </w:r>
    </w:p>
    <w:p w14:paraId="29E9620D" w14:textId="77777777" w:rsidR="000B5E03" w:rsidRPr="001965B2" w:rsidRDefault="000B5E03" w:rsidP="000B5E03">
      <w:pPr>
        <w:numPr>
          <w:ilvl w:val="0"/>
          <w:numId w:val="6"/>
        </w:numPr>
        <w:spacing w:after="0" w:line="240" w:lineRule="auto"/>
        <w:rPr>
          <w:rFonts w:eastAsia="Times New Roman" w:cstheme="minorHAnsi"/>
          <w:kern w:val="0"/>
          <w:lang w:val="fr-FR" w:eastAsia="en-GB"/>
          <w14:ligatures w14:val="none"/>
        </w:rPr>
      </w:pPr>
      <w:r w:rsidRPr="001965B2">
        <w:rPr>
          <w:rFonts w:eastAsia="Times New Roman" w:cstheme="minorHAnsi"/>
          <w:kern w:val="0"/>
          <w:lang w:eastAsia="en-GB"/>
          <w14:ligatures w14:val="none"/>
        </w:rPr>
        <w:t>Previous experience of working with young people</w:t>
      </w:r>
    </w:p>
    <w:p w14:paraId="79635C25" w14:textId="77777777" w:rsidR="000B5E03" w:rsidRPr="001965B2" w:rsidRDefault="000B5E03" w:rsidP="000B5E03">
      <w:pPr>
        <w:numPr>
          <w:ilvl w:val="0"/>
          <w:numId w:val="6"/>
        </w:numPr>
        <w:spacing w:after="0" w:line="240" w:lineRule="auto"/>
        <w:rPr>
          <w:rFonts w:eastAsia="Times New Roman" w:cstheme="minorHAnsi"/>
          <w:kern w:val="0"/>
          <w:lang w:val="fr-FR" w:eastAsia="en-GB"/>
          <w14:ligatures w14:val="none"/>
        </w:rPr>
      </w:pPr>
      <w:r w:rsidRPr="001965B2">
        <w:rPr>
          <w:rFonts w:eastAsia="Times New Roman" w:cstheme="minorHAnsi"/>
          <w:kern w:val="0"/>
          <w:lang w:eastAsia="en-GB"/>
          <w14:ligatures w14:val="none"/>
        </w:rPr>
        <w:t xml:space="preserve">Outdoor qualifications </w:t>
      </w:r>
    </w:p>
    <w:p w14:paraId="73D2E5F5" w14:textId="77777777" w:rsidR="000B5E03" w:rsidRPr="001965B2" w:rsidRDefault="000B5E03" w:rsidP="000B5E03">
      <w:pPr>
        <w:numPr>
          <w:ilvl w:val="0"/>
          <w:numId w:val="6"/>
        </w:numPr>
        <w:spacing w:after="0" w:line="240" w:lineRule="auto"/>
        <w:rPr>
          <w:rFonts w:eastAsia="Times New Roman" w:cstheme="minorHAnsi"/>
          <w:kern w:val="0"/>
          <w:lang w:val="fr-FR" w:eastAsia="en-GB"/>
          <w14:ligatures w14:val="none"/>
        </w:rPr>
      </w:pPr>
      <w:r w:rsidRPr="001965B2">
        <w:rPr>
          <w:rFonts w:eastAsia="Times New Roman" w:cstheme="minorHAnsi"/>
          <w:kern w:val="0"/>
          <w:lang w:eastAsia="en-GB"/>
          <w14:ligatures w14:val="none"/>
        </w:rPr>
        <w:t>Enthusiasm for the outdoors and outdoor learning</w:t>
      </w:r>
    </w:p>
    <w:p w14:paraId="7CCCE535" w14:textId="77777777" w:rsidR="000B5E03" w:rsidRPr="001965B2" w:rsidRDefault="000B5E03" w:rsidP="000B5E03">
      <w:pPr>
        <w:numPr>
          <w:ilvl w:val="0"/>
          <w:numId w:val="6"/>
        </w:numPr>
        <w:spacing w:after="0" w:line="240" w:lineRule="auto"/>
        <w:rPr>
          <w:rFonts w:eastAsia="Times New Roman" w:cstheme="minorHAnsi"/>
          <w:kern w:val="0"/>
          <w:lang w:val="fr-FR" w:eastAsia="en-GB"/>
          <w14:ligatures w14:val="none"/>
        </w:rPr>
      </w:pPr>
      <w:r w:rsidRPr="001965B2">
        <w:rPr>
          <w:rFonts w:eastAsia="Times New Roman" w:cstheme="minorHAnsi"/>
          <w:kern w:val="0"/>
          <w:lang w:eastAsia="en-GB"/>
          <w14:ligatures w14:val="none"/>
        </w:rPr>
        <w:t>Practical experience in the outdoors</w:t>
      </w:r>
    </w:p>
    <w:p w14:paraId="5B82102C" w14:textId="77777777" w:rsidR="000B5E03" w:rsidRPr="001965B2" w:rsidRDefault="000B5E03" w:rsidP="000B5E03">
      <w:pPr>
        <w:spacing w:after="0" w:line="240" w:lineRule="auto"/>
        <w:rPr>
          <w:rFonts w:eastAsia="Times New Roman" w:cstheme="minorHAnsi"/>
          <w:b/>
          <w:bCs/>
          <w:kern w:val="0"/>
          <w:lang w:eastAsia="en-GB"/>
          <w14:ligatures w14:val="none"/>
        </w:rPr>
      </w:pPr>
    </w:p>
    <w:p w14:paraId="27B353CF" w14:textId="77777777" w:rsidR="000B5E03" w:rsidRPr="00426929" w:rsidRDefault="000B5E03" w:rsidP="000B5E03">
      <w:pPr>
        <w:spacing w:after="0" w:line="240" w:lineRule="auto"/>
        <w:textAlignment w:val="baseline"/>
        <w:rPr>
          <w:rFonts w:eastAsia="Times New Roman" w:cstheme="minorHAnsi"/>
          <w:b/>
          <w:bCs/>
          <w:kern w:val="0"/>
          <w:sz w:val="26"/>
          <w:szCs w:val="26"/>
          <w:bdr w:val="none" w:sz="0" w:space="0" w:color="auto" w:frame="1"/>
          <w:lang w:eastAsia="en-GB"/>
          <w14:ligatures w14:val="none"/>
        </w:rPr>
      </w:pPr>
      <w:r w:rsidRPr="00426929">
        <w:rPr>
          <w:rFonts w:eastAsia="Times New Roman" w:cstheme="minorHAnsi"/>
          <w:b/>
          <w:bCs/>
          <w:kern w:val="0"/>
          <w:sz w:val="26"/>
          <w:szCs w:val="26"/>
          <w:bdr w:val="none" w:sz="0" w:space="0" w:color="auto" w:frame="1"/>
          <w:lang w:eastAsia="en-GB"/>
          <w14:ligatures w14:val="none"/>
        </w:rPr>
        <w:t>Interview:</w:t>
      </w:r>
    </w:p>
    <w:p w14:paraId="25A2EE4A" w14:textId="77777777" w:rsidR="000B5E03" w:rsidRPr="001965B2" w:rsidRDefault="000B5E03" w:rsidP="000B5E03">
      <w:pPr>
        <w:numPr>
          <w:ilvl w:val="0"/>
          <w:numId w:val="7"/>
        </w:numPr>
        <w:spacing w:after="0" w:line="240" w:lineRule="auto"/>
        <w:contextualSpacing/>
        <w:textAlignment w:val="baseline"/>
        <w:rPr>
          <w:rFonts w:eastAsia="Times New Roman" w:cstheme="minorHAnsi"/>
          <w:kern w:val="0"/>
          <w:bdr w:val="none" w:sz="0" w:space="0" w:color="auto" w:frame="1"/>
          <w:lang w:eastAsia="en-GB"/>
          <w14:ligatures w14:val="none"/>
        </w:rPr>
      </w:pPr>
      <w:r w:rsidRPr="001965B2">
        <w:rPr>
          <w:rFonts w:eastAsia="Times New Roman" w:cstheme="minorHAnsi"/>
          <w:kern w:val="0"/>
          <w:bdr w:val="none" w:sz="0" w:space="0" w:color="auto" w:frame="1"/>
          <w:lang w:eastAsia="en-GB"/>
          <w14:ligatures w14:val="none"/>
        </w:rPr>
        <w:t>Interview Date: 30</w:t>
      </w:r>
      <w:r w:rsidRPr="001965B2">
        <w:rPr>
          <w:rFonts w:eastAsia="Times New Roman" w:cstheme="minorHAnsi"/>
          <w:kern w:val="0"/>
          <w:bdr w:val="none" w:sz="0" w:space="0" w:color="auto" w:frame="1"/>
          <w:vertAlign w:val="superscript"/>
          <w:lang w:eastAsia="en-GB"/>
          <w14:ligatures w14:val="none"/>
        </w:rPr>
        <w:t>th</w:t>
      </w:r>
      <w:r w:rsidRPr="001965B2">
        <w:rPr>
          <w:rFonts w:eastAsia="Times New Roman" w:cstheme="minorHAnsi"/>
          <w:kern w:val="0"/>
          <w:bdr w:val="none" w:sz="0" w:space="0" w:color="auto" w:frame="1"/>
          <w:lang w:eastAsia="en-GB"/>
          <w14:ligatures w14:val="none"/>
        </w:rPr>
        <w:t xml:space="preserve"> November and 1</w:t>
      </w:r>
      <w:r w:rsidRPr="001965B2">
        <w:rPr>
          <w:rFonts w:eastAsia="Times New Roman" w:cstheme="minorHAnsi"/>
          <w:kern w:val="0"/>
          <w:bdr w:val="none" w:sz="0" w:space="0" w:color="auto" w:frame="1"/>
          <w:vertAlign w:val="superscript"/>
          <w:lang w:eastAsia="en-GB"/>
          <w14:ligatures w14:val="none"/>
        </w:rPr>
        <w:t>st</w:t>
      </w:r>
      <w:r w:rsidRPr="001965B2">
        <w:rPr>
          <w:rFonts w:eastAsia="Times New Roman" w:cstheme="minorHAnsi"/>
          <w:kern w:val="0"/>
          <w:bdr w:val="none" w:sz="0" w:space="0" w:color="auto" w:frame="1"/>
          <w:lang w:eastAsia="en-GB"/>
          <w14:ligatures w14:val="none"/>
        </w:rPr>
        <w:t xml:space="preserve"> December. </w:t>
      </w:r>
    </w:p>
    <w:p w14:paraId="769C484C" w14:textId="77777777" w:rsidR="000B5E03" w:rsidRPr="00A91C56" w:rsidRDefault="000B5E03" w:rsidP="000B5E03">
      <w:pPr>
        <w:numPr>
          <w:ilvl w:val="0"/>
          <w:numId w:val="7"/>
        </w:numPr>
        <w:spacing w:after="0" w:line="240" w:lineRule="auto"/>
        <w:contextualSpacing/>
        <w:textAlignment w:val="baseline"/>
        <w:rPr>
          <w:rFonts w:eastAsia="Times New Roman" w:cstheme="minorHAnsi"/>
          <w:kern w:val="0"/>
          <w:bdr w:val="none" w:sz="0" w:space="0" w:color="auto" w:frame="1"/>
          <w:lang w:eastAsia="en-GB"/>
          <w14:ligatures w14:val="none"/>
        </w:rPr>
      </w:pPr>
      <w:r w:rsidRPr="001965B2">
        <w:rPr>
          <w:rFonts w:eastAsia="Times New Roman" w:cstheme="minorHAnsi"/>
          <w:kern w:val="0"/>
          <w:bdr w:val="none" w:sz="0" w:space="0" w:color="auto" w:frame="1"/>
          <w:lang w:eastAsia="en-GB"/>
          <w14:ligatures w14:val="none"/>
        </w:rPr>
        <w:t>This will be a two day interview including practical workshops/sessions, formal interview and a social aspect on the evening. All food and board provided.</w:t>
      </w:r>
    </w:p>
    <w:p w14:paraId="648E8D62" w14:textId="77777777" w:rsidR="000B5E03" w:rsidRDefault="000B5E03" w:rsidP="000B5E03">
      <w:pPr>
        <w:spacing w:after="0" w:line="240" w:lineRule="auto"/>
        <w:rPr>
          <w:rFonts w:eastAsia="Times New Roman" w:cstheme="minorHAnsi"/>
          <w:b/>
          <w:bCs/>
          <w:kern w:val="0"/>
          <w:lang w:eastAsia="en-GB"/>
          <w14:ligatures w14:val="none"/>
        </w:rPr>
      </w:pPr>
    </w:p>
    <w:p w14:paraId="43ED1852" w14:textId="3F5F5C46" w:rsidR="00C177A9" w:rsidRPr="000B5E03" w:rsidRDefault="000B5E03" w:rsidP="000B5E03">
      <w:pPr>
        <w:spacing w:after="0" w:line="240" w:lineRule="auto"/>
      </w:pPr>
      <w:r w:rsidRPr="000E739B">
        <w:rPr>
          <w:rFonts w:eastAsia="Times New Roman" w:cstheme="minorHAnsi"/>
          <w:b/>
          <w:bCs/>
          <w:kern w:val="0"/>
          <w:lang w:eastAsia="en-GB"/>
          <w14:ligatures w14:val="none"/>
        </w:rPr>
        <w:t xml:space="preserve">Any questions please contact: </w:t>
      </w:r>
      <w:r>
        <w:rPr>
          <w:rFonts w:eastAsia="Times New Roman" w:cstheme="minorHAnsi"/>
          <w:b/>
          <w:bCs/>
          <w:kern w:val="0"/>
          <w:lang w:eastAsia="en-GB"/>
          <w14:ligatures w14:val="none"/>
        </w:rPr>
        <w:t>K</w:t>
      </w:r>
      <w:r w:rsidRPr="000E739B">
        <w:rPr>
          <w:rFonts w:eastAsia="Times New Roman" w:cstheme="minorHAnsi"/>
          <w:b/>
          <w:bCs/>
          <w:kern w:val="0"/>
          <w:lang w:eastAsia="en-GB"/>
          <w14:ligatures w14:val="none"/>
        </w:rPr>
        <w:t>ayleigh.day@activelearningcentres.co.uk</w:t>
      </w:r>
    </w:p>
    <w:sectPr w:rsidR="00C177A9" w:rsidRPr="000B5E03" w:rsidSect="002F06DB">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A4E28"/>
    <w:multiLevelType w:val="hybridMultilevel"/>
    <w:tmpl w:val="37587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CA2B95"/>
    <w:multiLevelType w:val="hybridMultilevel"/>
    <w:tmpl w:val="389AC0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A3216B"/>
    <w:multiLevelType w:val="hybridMultilevel"/>
    <w:tmpl w:val="79FAF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DF631C"/>
    <w:multiLevelType w:val="hybridMultilevel"/>
    <w:tmpl w:val="0554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F43E0B"/>
    <w:multiLevelType w:val="hybridMultilevel"/>
    <w:tmpl w:val="F14EF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C66826"/>
    <w:multiLevelType w:val="hybridMultilevel"/>
    <w:tmpl w:val="9A8ED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E854B3"/>
    <w:multiLevelType w:val="hybridMultilevel"/>
    <w:tmpl w:val="3A3EAD6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2468835">
    <w:abstractNumId w:val="0"/>
  </w:num>
  <w:num w:numId="2" w16cid:durableId="1268586305">
    <w:abstractNumId w:val="5"/>
  </w:num>
  <w:num w:numId="3" w16cid:durableId="1042251381">
    <w:abstractNumId w:val="2"/>
  </w:num>
  <w:num w:numId="4" w16cid:durableId="1504316023">
    <w:abstractNumId w:val="1"/>
  </w:num>
  <w:num w:numId="5" w16cid:durableId="1355615768">
    <w:abstractNumId w:val="6"/>
  </w:num>
  <w:num w:numId="6" w16cid:durableId="2056152968">
    <w:abstractNumId w:val="3"/>
  </w:num>
  <w:num w:numId="7" w16cid:durableId="16978076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6DB"/>
    <w:rsid w:val="000B5E03"/>
    <w:rsid w:val="00127F54"/>
    <w:rsid w:val="00161AE1"/>
    <w:rsid w:val="002363D4"/>
    <w:rsid w:val="002561D0"/>
    <w:rsid w:val="002F06DB"/>
    <w:rsid w:val="00321E75"/>
    <w:rsid w:val="004268AF"/>
    <w:rsid w:val="00471992"/>
    <w:rsid w:val="004B31C8"/>
    <w:rsid w:val="004F3E19"/>
    <w:rsid w:val="006F5189"/>
    <w:rsid w:val="00783736"/>
    <w:rsid w:val="00A12396"/>
    <w:rsid w:val="00A97258"/>
    <w:rsid w:val="00BE6C5E"/>
    <w:rsid w:val="00C032FB"/>
    <w:rsid w:val="00C177A9"/>
    <w:rsid w:val="00C20B19"/>
    <w:rsid w:val="00C42515"/>
    <w:rsid w:val="00C871DA"/>
    <w:rsid w:val="00D33446"/>
    <w:rsid w:val="00DB46D5"/>
    <w:rsid w:val="00E46B75"/>
    <w:rsid w:val="00F558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48149"/>
  <w15:chartTrackingRefBased/>
  <w15:docId w15:val="{F763A640-246A-43CA-BB4A-549D9FB76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B"/>
    <w:pPr>
      <w:spacing w:line="259" w:lineRule="auto"/>
    </w:pPr>
    <w:rPr>
      <w:sz w:val="22"/>
      <w:szCs w:val="22"/>
    </w:rPr>
  </w:style>
  <w:style w:type="paragraph" w:styleId="Heading1">
    <w:name w:val="heading 1"/>
    <w:basedOn w:val="Normal"/>
    <w:next w:val="Normal"/>
    <w:link w:val="Heading1Char"/>
    <w:uiPriority w:val="9"/>
    <w:qFormat/>
    <w:rsid w:val="002F06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06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06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06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06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06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6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6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6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6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06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06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06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06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06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6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6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6DB"/>
    <w:rPr>
      <w:rFonts w:eastAsiaTheme="majorEastAsia" w:cstheme="majorBidi"/>
      <w:color w:val="272727" w:themeColor="text1" w:themeTint="D8"/>
    </w:rPr>
  </w:style>
  <w:style w:type="paragraph" w:styleId="Title">
    <w:name w:val="Title"/>
    <w:basedOn w:val="Normal"/>
    <w:next w:val="Normal"/>
    <w:link w:val="TitleChar"/>
    <w:uiPriority w:val="10"/>
    <w:qFormat/>
    <w:rsid w:val="002F06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6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6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6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6DB"/>
    <w:pPr>
      <w:spacing w:before="160"/>
      <w:jc w:val="center"/>
    </w:pPr>
    <w:rPr>
      <w:i/>
      <w:iCs/>
      <w:color w:val="404040" w:themeColor="text1" w:themeTint="BF"/>
    </w:rPr>
  </w:style>
  <w:style w:type="character" w:customStyle="1" w:styleId="QuoteChar">
    <w:name w:val="Quote Char"/>
    <w:basedOn w:val="DefaultParagraphFont"/>
    <w:link w:val="Quote"/>
    <w:uiPriority w:val="29"/>
    <w:rsid w:val="002F06DB"/>
    <w:rPr>
      <w:i/>
      <w:iCs/>
      <w:color w:val="404040" w:themeColor="text1" w:themeTint="BF"/>
    </w:rPr>
  </w:style>
  <w:style w:type="paragraph" w:styleId="ListParagraph">
    <w:name w:val="List Paragraph"/>
    <w:basedOn w:val="Normal"/>
    <w:uiPriority w:val="34"/>
    <w:qFormat/>
    <w:rsid w:val="002F06DB"/>
    <w:pPr>
      <w:ind w:left="720"/>
      <w:contextualSpacing/>
    </w:pPr>
  </w:style>
  <w:style w:type="character" w:styleId="IntenseEmphasis">
    <w:name w:val="Intense Emphasis"/>
    <w:basedOn w:val="DefaultParagraphFont"/>
    <w:uiPriority w:val="21"/>
    <w:qFormat/>
    <w:rsid w:val="002F06DB"/>
    <w:rPr>
      <w:i/>
      <w:iCs/>
      <w:color w:val="0F4761" w:themeColor="accent1" w:themeShade="BF"/>
    </w:rPr>
  </w:style>
  <w:style w:type="paragraph" w:styleId="IntenseQuote">
    <w:name w:val="Intense Quote"/>
    <w:basedOn w:val="Normal"/>
    <w:next w:val="Normal"/>
    <w:link w:val="IntenseQuoteChar"/>
    <w:uiPriority w:val="30"/>
    <w:qFormat/>
    <w:rsid w:val="002F06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06DB"/>
    <w:rPr>
      <w:i/>
      <w:iCs/>
      <w:color w:val="0F4761" w:themeColor="accent1" w:themeShade="BF"/>
    </w:rPr>
  </w:style>
  <w:style w:type="character" w:styleId="IntenseReference">
    <w:name w:val="Intense Reference"/>
    <w:basedOn w:val="DefaultParagraphFont"/>
    <w:uiPriority w:val="32"/>
    <w:qFormat/>
    <w:rsid w:val="002F06DB"/>
    <w:rPr>
      <w:b/>
      <w:bCs/>
      <w:smallCaps/>
      <w:color w:val="0F4761" w:themeColor="accent1" w:themeShade="BF"/>
      <w:spacing w:val="5"/>
    </w:rPr>
  </w:style>
  <w:style w:type="paragraph" w:styleId="NormalWeb">
    <w:name w:val="Normal (Web)"/>
    <w:basedOn w:val="Normal"/>
    <w:uiPriority w:val="99"/>
    <w:unhideWhenUsed/>
    <w:rsid w:val="002F06D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Default">
    <w:name w:val="Default"/>
    <w:rsid w:val="006F5189"/>
    <w:pPr>
      <w:autoSpaceDE w:val="0"/>
      <w:autoSpaceDN w:val="0"/>
      <w:adjustRightInd w:val="0"/>
      <w:spacing w:after="0" w:line="240" w:lineRule="auto"/>
    </w:pPr>
    <w:rPr>
      <w:rFonts w:ascii="Calibri" w:hAnsi="Calibri" w:cs="Calibri"/>
      <w:color w:val="000000"/>
      <w:kern w:val="0"/>
    </w:rPr>
  </w:style>
  <w:style w:type="character" w:styleId="Hyperlink">
    <w:name w:val="Hyperlink"/>
    <w:basedOn w:val="DefaultParagraphFont"/>
    <w:uiPriority w:val="99"/>
    <w:unhideWhenUsed/>
    <w:rsid w:val="006F518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Kayleigh.day@activelearningcentres.co.uk" TargetMode="Externa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52C0E4B0B4E7418105A4A3BCB048B5" ma:contentTypeVersion="19" ma:contentTypeDescription="Create a new document." ma:contentTypeScope="" ma:versionID="b535f90158741609d876fd15bc4273e3">
  <xsd:schema xmlns:xsd="http://www.w3.org/2001/XMLSchema" xmlns:xs="http://www.w3.org/2001/XMLSchema" xmlns:p="http://schemas.microsoft.com/office/2006/metadata/properties" xmlns:ns2="acf3ed6f-be2a-4a19-84a3-9507b670a74a" xmlns:ns3="95ce5aec-360d-4458-bedc-6b5d82410467" targetNamespace="http://schemas.microsoft.com/office/2006/metadata/properties" ma:root="true" ma:fieldsID="133da05446ad505ba44d9b60e517c3c4" ns2:_="" ns3:_="">
    <xsd:import namespace="acf3ed6f-be2a-4a19-84a3-9507b670a74a"/>
    <xsd:import namespace="95ce5aec-360d-4458-bedc-6b5d824104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f3ed6f-be2a-4a19-84a3-9507b670a7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a21a95b-e336-4ab1-aa6c-4e2897c65a8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ce5aec-360d-4458-bedc-6b5d8241046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a8261c9-fba6-498f-812c-7bd8d68c2f16}" ma:internalName="TaxCatchAll" ma:showField="CatchAllData" ma:web="95ce5aec-360d-4458-bedc-6b5d824104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f3ed6f-be2a-4a19-84a3-9507b670a74a">
      <Terms xmlns="http://schemas.microsoft.com/office/infopath/2007/PartnerControls"/>
    </lcf76f155ced4ddcb4097134ff3c332f>
    <TaxCatchAll xmlns="95ce5aec-360d-4458-bedc-6b5d82410467" xsi:nil="true"/>
  </documentManagement>
</p:properties>
</file>

<file path=customXml/itemProps1.xml><?xml version="1.0" encoding="utf-8"?>
<ds:datastoreItem xmlns:ds="http://schemas.openxmlformats.org/officeDocument/2006/customXml" ds:itemID="{BD79D54E-420D-4947-8AD3-5186AC6DD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f3ed6f-be2a-4a19-84a3-9507b670a74a"/>
    <ds:schemaRef ds:uri="95ce5aec-360d-4458-bedc-6b5d82410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3CDDEE-1B5D-4C70-AFE4-D69994F16C0D}">
  <ds:schemaRefs>
    <ds:schemaRef ds:uri="http://schemas.microsoft.com/sharepoint/v3/contenttype/forms"/>
  </ds:schemaRefs>
</ds:datastoreItem>
</file>

<file path=customXml/itemProps3.xml><?xml version="1.0" encoding="utf-8"?>
<ds:datastoreItem xmlns:ds="http://schemas.openxmlformats.org/officeDocument/2006/customXml" ds:itemID="{E5F9CDF6-C546-4D6C-B5F4-88A8BEBC8A3D}">
  <ds:schemaRefs>
    <ds:schemaRef ds:uri="http://schemas.microsoft.com/office/2006/metadata/properties"/>
    <ds:schemaRef ds:uri="http://schemas.microsoft.com/office/infopath/2007/PartnerControls"/>
    <ds:schemaRef ds:uri="acf3ed6f-be2a-4a19-84a3-9507b670a74a"/>
    <ds:schemaRef ds:uri="95ce5aec-360d-4458-bedc-6b5d82410467"/>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Day</dc:creator>
  <cp:keywords/>
  <dc:description/>
  <cp:lastModifiedBy>Kayleigh Day</cp:lastModifiedBy>
  <cp:revision>19</cp:revision>
  <cp:lastPrinted>2026-03-03T14:33:00Z</cp:lastPrinted>
  <dcterms:created xsi:type="dcterms:W3CDTF">2026-03-03T13:43:00Z</dcterms:created>
  <dcterms:modified xsi:type="dcterms:W3CDTF">2026-09-24T13:33:00Z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0x0101002F52C0E4B0B4E7418105A4A3BCB048B5</vt:lpwstr>
  </property>
  <property fmtid="{D5CDD505-2E9C-101B-9397-08002B2CF9AE}" pid="3" name="MediaServiceImageTags">
    <vt:lpwstr/>
  </property>
</Properties>
</file>